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0F96" w14:textId="77777777" w:rsidR="0056082F" w:rsidRDefault="0056082F" w:rsidP="00DD4781">
      <w:pPr>
        <w:pStyle w:val="Akapitzlist"/>
        <w:spacing w:after="0" w:line="360" w:lineRule="auto"/>
        <w:ind w:left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E0001E7" w14:textId="77777777" w:rsidR="0056082F" w:rsidRDefault="0056082F" w:rsidP="00DD4781">
      <w:pPr>
        <w:pStyle w:val="Akapitzlist"/>
        <w:spacing w:after="0" w:line="360" w:lineRule="auto"/>
        <w:ind w:left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739FFA75" w14:textId="77777777" w:rsidR="0056082F" w:rsidRPr="00057CA7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color w:val="000000"/>
          <w:sz w:val="20"/>
          <w:szCs w:val="20"/>
        </w:rPr>
      </w:pPr>
      <w:r w:rsidRPr="00057CA7">
        <w:rPr>
          <w:rFonts w:ascii="Verdana" w:hAnsi="Verdana" w:cs="Verdana,Bold"/>
          <w:color w:val="000000"/>
          <w:sz w:val="20"/>
          <w:szCs w:val="20"/>
        </w:rPr>
        <w:t>GENERALNA DYREKCJA DRÓG KRAJOWYCH I AUTOSTRAD</w:t>
      </w:r>
    </w:p>
    <w:p w14:paraId="5B5859BB" w14:textId="77777777" w:rsidR="0056082F" w:rsidRPr="00057CA7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color w:val="000000"/>
          <w:sz w:val="20"/>
          <w:szCs w:val="20"/>
        </w:rPr>
      </w:pPr>
      <w:r w:rsidRPr="00057CA7">
        <w:rPr>
          <w:rFonts w:ascii="Verdana" w:hAnsi="Verdana" w:cs="Verdana,Bold"/>
          <w:color w:val="000000"/>
          <w:sz w:val="20"/>
          <w:szCs w:val="20"/>
        </w:rPr>
        <w:t>ODDZIAŁ WE WROCŁAWIU REJON W OLEŚNICY</w:t>
      </w:r>
    </w:p>
    <w:p w14:paraId="67774541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65A8C526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16A02A49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1982E014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CDB2386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DEEB7BB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1A0B3191" w14:textId="77777777" w:rsidR="0056082F" w:rsidRPr="00124DAE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A7936BB" w14:textId="77777777" w:rsidR="0056082F" w:rsidRPr="00692348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  <w:r w:rsidRPr="00692348">
        <w:rPr>
          <w:rFonts w:ascii="Verdana" w:hAnsi="Verdana" w:cs="Verdana"/>
          <w:b/>
          <w:bCs/>
          <w:color w:val="000000"/>
          <w:sz w:val="32"/>
          <w:szCs w:val="32"/>
        </w:rPr>
        <w:t>OPIS PRZEDMIOTU ZAMÓWIENIA</w:t>
      </w:r>
    </w:p>
    <w:p w14:paraId="57358078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3A8E61F2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03505F67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3D68A7C4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72F8F0A1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53344CF1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1878AE84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68CBC62F" w14:textId="77777777" w:rsidR="0056082F" w:rsidRPr="00124DAE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6C7ED6CF" w14:textId="61DCCC2D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  <w:r>
        <w:rPr>
          <w:rFonts w:ascii="Verdana" w:hAnsi="Verdana" w:cs="Verdana,Bold"/>
          <w:b/>
          <w:bCs/>
          <w:color w:val="000000"/>
          <w:sz w:val="20"/>
          <w:szCs w:val="20"/>
        </w:rPr>
        <w:t>„</w:t>
      </w:r>
      <w:r w:rsidRPr="00124DAE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Dostawa 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>mieszanki mineralno-asfaltowej na zimno</w:t>
      </w:r>
      <w:r w:rsidRPr="00124DAE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 xml:space="preserve">w ilości 9 t (9 000 kg) </w:t>
      </w:r>
      <w:r w:rsidRPr="00124DAE">
        <w:rPr>
          <w:rFonts w:ascii="Verdana" w:hAnsi="Verdana" w:cs="Verdana,Bold"/>
          <w:b/>
          <w:bCs/>
          <w:color w:val="000000"/>
          <w:sz w:val="20"/>
          <w:szCs w:val="20"/>
        </w:rPr>
        <w:t>dla GDDKiA Oddział we Wrocławiu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 xml:space="preserve"> Rejonu w Oleśnicy”</w:t>
      </w:r>
    </w:p>
    <w:p w14:paraId="5903A5F4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7C026B10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3D23476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23338DB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721906EB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52B4BA6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2901F6E6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B6995FE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2CAC1335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60699B3D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E755BD6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750F112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73CE83A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6A5C4C0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2079BEC3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7997FD7A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6E42BD4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A723D42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BA4CD44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C637DB2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6FDA0741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1A55308B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133F593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160E144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CAED7E1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2A9C94FA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40C042D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1258A9F" w14:textId="77777777" w:rsidR="0056082F" w:rsidRDefault="0056082F" w:rsidP="0056082F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117CCAC3" w14:textId="47393655" w:rsidR="0056082F" w:rsidRDefault="0056082F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Oleśnica</w:t>
      </w:r>
      <w:r w:rsidRPr="00124DAE">
        <w:rPr>
          <w:rFonts w:ascii="Verdana" w:hAnsi="Verdana" w:cs="Verdana"/>
          <w:color w:val="000000"/>
          <w:sz w:val="20"/>
          <w:szCs w:val="20"/>
        </w:rPr>
        <w:t xml:space="preserve">, </w:t>
      </w:r>
      <w:r>
        <w:rPr>
          <w:rFonts w:ascii="Verdana" w:hAnsi="Verdana" w:cs="Verdana"/>
          <w:color w:val="000000"/>
          <w:sz w:val="20"/>
          <w:szCs w:val="20"/>
        </w:rPr>
        <w:t>V</w:t>
      </w:r>
      <w:r w:rsidR="00F60306">
        <w:rPr>
          <w:rFonts w:ascii="Verdana" w:hAnsi="Verdana" w:cs="Verdana"/>
          <w:color w:val="000000"/>
          <w:sz w:val="20"/>
          <w:szCs w:val="20"/>
        </w:rPr>
        <w:t>II</w:t>
      </w:r>
      <w:r>
        <w:rPr>
          <w:rFonts w:ascii="Verdana" w:hAnsi="Verdana" w:cs="Verdana"/>
          <w:color w:val="000000"/>
          <w:sz w:val="20"/>
          <w:szCs w:val="20"/>
        </w:rPr>
        <w:t>I</w:t>
      </w:r>
      <w:r w:rsidRPr="00124DAE">
        <w:rPr>
          <w:rFonts w:ascii="Verdana" w:hAnsi="Verdana" w:cs="Verdana"/>
          <w:color w:val="000000"/>
          <w:sz w:val="20"/>
          <w:szCs w:val="20"/>
        </w:rPr>
        <w:t>.202</w:t>
      </w:r>
      <w:r>
        <w:rPr>
          <w:rFonts w:ascii="Verdana" w:hAnsi="Verdana" w:cs="Verdana"/>
          <w:color w:val="000000"/>
          <w:sz w:val="20"/>
          <w:szCs w:val="20"/>
        </w:rPr>
        <w:t>5r</w:t>
      </w:r>
      <w:r w:rsidRPr="00124DAE">
        <w:rPr>
          <w:rFonts w:ascii="Verdana" w:hAnsi="Verdana" w:cs="Verdana"/>
          <w:color w:val="000000"/>
          <w:sz w:val="20"/>
          <w:szCs w:val="20"/>
        </w:rPr>
        <w:t>.</w:t>
      </w:r>
    </w:p>
    <w:p w14:paraId="78E63923" w14:textId="332AE0E3" w:rsidR="00602712" w:rsidRDefault="00602712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0F0230F8" w14:textId="621D5F07" w:rsidR="00602712" w:rsidRDefault="00602712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1BD36D95" w14:textId="191F9F09" w:rsidR="00602712" w:rsidRDefault="00602712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6D24CEB2" w14:textId="381A65DF" w:rsidR="00602712" w:rsidRDefault="00602712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67C2E25E" w14:textId="3A731F7E" w:rsidR="00602712" w:rsidRDefault="00602712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6D8BFB77" w14:textId="77777777" w:rsidR="00602712" w:rsidRDefault="00602712" w:rsidP="0056082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12C36953" w14:textId="77777777" w:rsidR="0074494B" w:rsidRPr="00EF7BF5" w:rsidRDefault="0074494B" w:rsidP="00DD4781">
      <w:pPr>
        <w:pStyle w:val="Akapitzlist"/>
        <w:spacing w:after="0" w:line="360" w:lineRule="auto"/>
        <w:ind w:left="0"/>
        <w:jc w:val="center"/>
        <w:rPr>
          <w:rFonts w:ascii="Verdana" w:hAnsi="Verdana"/>
          <w:sz w:val="18"/>
          <w:szCs w:val="18"/>
        </w:rPr>
      </w:pPr>
    </w:p>
    <w:p w14:paraId="72BA58AF" w14:textId="77777777" w:rsidR="008A62D1" w:rsidRPr="00EF7BF5" w:rsidRDefault="00AD6B32" w:rsidP="003F6104">
      <w:pPr>
        <w:pStyle w:val="Akapitzlist"/>
        <w:numPr>
          <w:ilvl w:val="0"/>
          <w:numId w:val="3"/>
        </w:numPr>
        <w:spacing w:after="6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lastRenderedPageBreak/>
        <w:t>Wstęp</w:t>
      </w:r>
    </w:p>
    <w:p w14:paraId="71E92662" w14:textId="696C4812" w:rsidR="005067E2" w:rsidRPr="00EF7BF5" w:rsidRDefault="00684371" w:rsidP="003F6104">
      <w:pPr>
        <w:spacing w:after="0"/>
        <w:ind w:firstLine="426"/>
        <w:jc w:val="both"/>
        <w:rPr>
          <w:rFonts w:ascii="Verdana" w:hAnsi="Verdana" w:cs="Tahoma"/>
          <w:b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Przedmiot</w:t>
      </w:r>
      <w:r w:rsidR="00AD6B32" w:rsidRPr="00EF7BF5">
        <w:rPr>
          <w:rFonts w:ascii="Verdana" w:hAnsi="Verdana"/>
          <w:sz w:val="18"/>
          <w:szCs w:val="18"/>
        </w:rPr>
        <w:t>em</w:t>
      </w:r>
      <w:r w:rsidRPr="00EF7BF5">
        <w:rPr>
          <w:rFonts w:ascii="Verdana" w:hAnsi="Verdana"/>
          <w:sz w:val="18"/>
          <w:szCs w:val="18"/>
        </w:rPr>
        <w:t xml:space="preserve"> </w:t>
      </w:r>
      <w:r w:rsidR="005067E2" w:rsidRPr="00EF7BF5">
        <w:rPr>
          <w:rFonts w:ascii="Verdana" w:hAnsi="Verdana"/>
          <w:sz w:val="18"/>
          <w:szCs w:val="18"/>
        </w:rPr>
        <w:t xml:space="preserve">niniejszego opisu </w:t>
      </w:r>
      <w:r w:rsidR="00AD6B32" w:rsidRPr="00EF7BF5">
        <w:rPr>
          <w:rFonts w:ascii="Verdana" w:hAnsi="Verdana"/>
          <w:sz w:val="18"/>
          <w:szCs w:val="18"/>
        </w:rPr>
        <w:t>są wymagania dotyczące dostaw</w:t>
      </w:r>
      <w:r w:rsidR="001E7EFB">
        <w:rPr>
          <w:rFonts w:ascii="Verdana" w:hAnsi="Verdana"/>
          <w:sz w:val="18"/>
          <w:szCs w:val="18"/>
        </w:rPr>
        <w:t>y</w:t>
      </w:r>
      <w:r w:rsidR="007902AB" w:rsidRPr="00EF7BF5">
        <w:rPr>
          <w:rFonts w:ascii="Verdana" w:hAnsi="Verdana"/>
          <w:sz w:val="18"/>
          <w:szCs w:val="18"/>
        </w:rPr>
        <w:t xml:space="preserve"> </w:t>
      </w:r>
      <w:r w:rsidR="008F5BC5" w:rsidRPr="00EF7BF5">
        <w:rPr>
          <w:rFonts w:ascii="Verdana" w:hAnsi="Verdana"/>
          <w:sz w:val="18"/>
          <w:szCs w:val="18"/>
        </w:rPr>
        <w:t xml:space="preserve">mieszanki </w:t>
      </w:r>
      <w:proofErr w:type="spellStart"/>
      <w:r w:rsidR="008F5BC5" w:rsidRPr="00EF7BF5">
        <w:rPr>
          <w:rFonts w:ascii="Verdana" w:hAnsi="Verdana"/>
          <w:sz w:val="18"/>
          <w:szCs w:val="18"/>
        </w:rPr>
        <w:t>mineralno</w:t>
      </w:r>
      <w:proofErr w:type="spellEnd"/>
      <w:r w:rsidR="008F5BC5" w:rsidRPr="00EF7BF5">
        <w:rPr>
          <w:rFonts w:ascii="Verdana" w:hAnsi="Verdana"/>
          <w:sz w:val="18"/>
          <w:szCs w:val="18"/>
        </w:rPr>
        <w:t>–</w:t>
      </w:r>
      <w:r w:rsidR="008A62D1" w:rsidRPr="00EF7BF5">
        <w:rPr>
          <w:rFonts w:ascii="Verdana" w:hAnsi="Verdana"/>
          <w:sz w:val="18"/>
          <w:szCs w:val="18"/>
        </w:rPr>
        <w:t xml:space="preserve">asfaltowej na zimno </w:t>
      </w:r>
      <w:r w:rsidR="007902AB" w:rsidRPr="00EF7BF5">
        <w:rPr>
          <w:rFonts w:ascii="Verdana" w:hAnsi="Verdana"/>
          <w:sz w:val="18"/>
          <w:szCs w:val="18"/>
        </w:rPr>
        <w:t>wra</w:t>
      </w:r>
      <w:r w:rsidR="0067770B" w:rsidRPr="00EF7BF5">
        <w:rPr>
          <w:rFonts w:ascii="Verdana" w:hAnsi="Verdana"/>
          <w:sz w:val="18"/>
          <w:szCs w:val="18"/>
        </w:rPr>
        <w:t>z transport</w:t>
      </w:r>
      <w:r w:rsidR="00E03424" w:rsidRPr="00EF7BF5">
        <w:rPr>
          <w:rFonts w:ascii="Verdana" w:hAnsi="Verdana"/>
          <w:sz w:val="18"/>
          <w:szCs w:val="18"/>
        </w:rPr>
        <w:t xml:space="preserve">em </w:t>
      </w:r>
      <w:r w:rsidR="004536E2" w:rsidRPr="00EF7BF5">
        <w:rPr>
          <w:rFonts w:ascii="Verdana" w:hAnsi="Verdana"/>
          <w:sz w:val="18"/>
          <w:szCs w:val="18"/>
        </w:rPr>
        <w:t>i rozładunkiem na terenie</w:t>
      </w:r>
      <w:r w:rsidR="00E03424" w:rsidRPr="00EF7BF5">
        <w:rPr>
          <w:rFonts w:ascii="Verdana" w:hAnsi="Verdana"/>
          <w:sz w:val="18"/>
          <w:szCs w:val="18"/>
        </w:rPr>
        <w:t xml:space="preserve"> </w:t>
      </w:r>
      <w:r w:rsidR="001E7EFB">
        <w:rPr>
          <w:rFonts w:ascii="Verdana" w:hAnsi="Verdana"/>
          <w:sz w:val="18"/>
          <w:szCs w:val="18"/>
        </w:rPr>
        <w:t>Rejonu w Oleśnicy</w:t>
      </w:r>
      <w:r w:rsidR="0056082F">
        <w:rPr>
          <w:rFonts w:ascii="Verdana" w:hAnsi="Verdana"/>
          <w:sz w:val="18"/>
          <w:szCs w:val="18"/>
        </w:rPr>
        <w:t>.</w:t>
      </w:r>
      <w:r w:rsidR="001E7EFB">
        <w:rPr>
          <w:rFonts w:ascii="Verdana" w:hAnsi="Verdana"/>
          <w:sz w:val="18"/>
          <w:szCs w:val="18"/>
        </w:rPr>
        <w:t xml:space="preserve"> </w:t>
      </w:r>
      <w:r w:rsidR="008F5BC5" w:rsidRPr="00EF7BF5">
        <w:rPr>
          <w:rFonts w:ascii="Verdana" w:hAnsi="Verdana" w:cs="Tahoma"/>
          <w:sz w:val="18"/>
          <w:szCs w:val="18"/>
        </w:rPr>
        <w:t>Czas trwania zamówienia:</w:t>
      </w:r>
      <w:r w:rsidR="008F5BC5" w:rsidRPr="00EF7BF5">
        <w:rPr>
          <w:rFonts w:ascii="Verdana" w:hAnsi="Verdana" w:cs="Tahoma"/>
          <w:b/>
          <w:sz w:val="18"/>
          <w:szCs w:val="18"/>
        </w:rPr>
        <w:t xml:space="preserve"> </w:t>
      </w:r>
      <w:r w:rsidR="008B3CB8" w:rsidRPr="00EF7BF5">
        <w:rPr>
          <w:rFonts w:ascii="Verdana" w:hAnsi="Verdana" w:cs="Tahoma"/>
          <w:sz w:val="18"/>
          <w:szCs w:val="18"/>
        </w:rPr>
        <w:t xml:space="preserve">do </w:t>
      </w:r>
      <w:r w:rsidR="000A300B">
        <w:rPr>
          <w:rFonts w:ascii="Verdana" w:hAnsi="Verdana" w:cs="Tahoma"/>
          <w:sz w:val="18"/>
          <w:szCs w:val="18"/>
        </w:rPr>
        <w:t>30 września</w:t>
      </w:r>
      <w:r w:rsidR="008B3CB8" w:rsidRPr="00EF7BF5">
        <w:rPr>
          <w:rFonts w:ascii="Verdana" w:hAnsi="Verdana" w:cs="Tahoma"/>
          <w:sz w:val="18"/>
          <w:szCs w:val="18"/>
        </w:rPr>
        <w:t xml:space="preserve"> 202</w:t>
      </w:r>
      <w:r w:rsidR="00BD4C9C">
        <w:rPr>
          <w:rFonts w:ascii="Verdana" w:hAnsi="Verdana" w:cs="Tahoma"/>
          <w:sz w:val="18"/>
          <w:szCs w:val="18"/>
        </w:rPr>
        <w:t>5</w:t>
      </w:r>
      <w:r w:rsidR="008B3CB8" w:rsidRPr="00EF7BF5">
        <w:rPr>
          <w:rFonts w:ascii="Verdana" w:hAnsi="Verdana" w:cs="Tahoma"/>
          <w:sz w:val="18"/>
          <w:szCs w:val="18"/>
        </w:rPr>
        <w:t xml:space="preserve"> roku</w:t>
      </w:r>
      <w:r w:rsidR="008F5BC5" w:rsidRPr="00EF7BF5">
        <w:rPr>
          <w:rFonts w:ascii="Verdana" w:hAnsi="Verdana" w:cs="Tahoma"/>
          <w:sz w:val="18"/>
          <w:szCs w:val="18"/>
        </w:rPr>
        <w:t xml:space="preserve">. </w:t>
      </w:r>
      <w:r w:rsidR="007902AB" w:rsidRPr="00EF7BF5">
        <w:rPr>
          <w:rFonts w:ascii="Verdana" w:hAnsi="Verdana"/>
          <w:sz w:val="18"/>
          <w:szCs w:val="18"/>
        </w:rPr>
        <w:t>Ilekroć w niniejszej opisie mowa jest o masie na zimno, należy przez to rozumieć mieszankę mineralno-asfaltową na zimno.</w:t>
      </w:r>
      <w:r w:rsidRPr="00EF7BF5">
        <w:rPr>
          <w:rFonts w:ascii="Verdana" w:hAnsi="Verdana"/>
          <w:sz w:val="18"/>
          <w:szCs w:val="18"/>
        </w:rPr>
        <w:t xml:space="preserve"> </w:t>
      </w:r>
      <w:r w:rsidR="005067E2" w:rsidRPr="00EF7BF5">
        <w:rPr>
          <w:rFonts w:ascii="Verdana" w:hAnsi="Verdana" w:cs="Tahoma"/>
          <w:bCs/>
          <w:sz w:val="18"/>
          <w:szCs w:val="18"/>
        </w:rPr>
        <w:t>Wymagania te stanowią  podstawę  do przygotowania oferty o</w:t>
      </w:r>
      <w:r w:rsidR="00E03424" w:rsidRPr="00EF7BF5">
        <w:rPr>
          <w:rFonts w:ascii="Verdana" w:hAnsi="Verdana" w:cs="Tahoma"/>
          <w:bCs/>
          <w:sz w:val="18"/>
          <w:szCs w:val="18"/>
        </w:rPr>
        <w:t>raz zorganizowania, wykonania i </w:t>
      </w:r>
      <w:r w:rsidR="005067E2" w:rsidRPr="00EF7BF5">
        <w:rPr>
          <w:rFonts w:ascii="Verdana" w:hAnsi="Verdana" w:cs="Tahoma"/>
          <w:bCs/>
          <w:sz w:val="18"/>
          <w:szCs w:val="18"/>
        </w:rPr>
        <w:t xml:space="preserve">odbioru dostaw. </w:t>
      </w:r>
    </w:p>
    <w:p w14:paraId="187284B3" w14:textId="77777777" w:rsidR="005067E2" w:rsidRPr="00EF7BF5" w:rsidRDefault="005067E2" w:rsidP="003F6104">
      <w:pPr>
        <w:spacing w:before="120" w:after="0"/>
        <w:jc w:val="both"/>
        <w:rPr>
          <w:rFonts w:ascii="Verdana" w:hAnsi="Verdana"/>
          <w:sz w:val="18"/>
          <w:szCs w:val="18"/>
        </w:rPr>
      </w:pPr>
    </w:p>
    <w:p w14:paraId="7C598DAE" w14:textId="77777777" w:rsidR="008A62D1" w:rsidRPr="00EF7BF5" w:rsidRDefault="00365B35" w:rsidP="003F6104">
      <w:pPr>
        <w:pStyle w:val="Akapitzlist"/>
        <w:numPr>
          <w:ilvl w:val="0"/>
          <w:numId w:val="3"/>
        </w:numPr>
        <w:spacing w:after="120"/>
        <w:ind w:left="426" w:hanging="437"/>
        <w:jc w:val="both"/>
        <w:rPr>
          <w:rFonts w:ascii="Verdana" w:hAnsi="Verdana"/>
          <w:b/>
          <w:sz w:val="18"/>
          <w:szCs w:val="18"/>
        </w:rPr>
      </w:pPr>
      <w:bookmarkStart w:id="0" w:name="_Hlk201752258"/>
      <w:r w:rsidRPr="00EF7BF5">
        <w:rPr>
          <w:rFonts w:ascii="Verdana" w:hAnsi="Verdana"/>
          <w:b/>
          <w:sz w:val="18"/>
          <w:szCs w:val="18"/>
        </w:rPr>
        <w:t>Wymagania dotyczące dostawy</w:t>
      </w:r>
    </w:p>
    <w:p w14:paraId="129D576E" w14:textId="34B5BCF9" w:rsidR="003E366B" w:rsidRDefault="005067E2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Przedmiotem dostaw</w:t>
      </w:r>
      <w:r w:rsidR="00EF4FC2">
        <w:rPr>
          <w:rFonts w:ascii="Verdana" w:hAnsi="Verdana"/>
          <w:sz w:val="18"/>
          <w:szCs w:val="18"/>
        </w:rPr>
        <w:t>y</w:t>
      </w:r>
      <w:r w:rsidRPr="00EF7BF5">
        <w:rPr>
          <w:rFonts w:ascii="Verdana" w:hAnsi="Verdana"/>
          <w:sz w:val="18"/>
          <w:szCs w:val="18"/>
        </w:rPr>
        <w:t xml:space="preserve"> jest </w:t>
      </w:r>
      <w:r w:rsidR="007F7EA0" w:rsidRPr="00EF7BF5">
        <w:rPr>
          <w:rFonts w:ascii="Verdana" w:hAnsi="Verdana"/>
          <w:sz w:val="18"/>
          <w:szCs w:val="18"/>
        </w:rPr>
        <w:t>m</w:t>
      </w:r>
      <w:r w:rsidR="008A62D1" w:rsidRPr="00EF7BF5">
        <w:rPr>
          <w:rFonts w:ascii="Verdana" w:hAnsi="Verdana"/>
          <w:sz w:val="18"/>
          <w:szCs w:val="18"/>
        </w:rPr>
        <w:t xml:space="preserve">ieszanka </w:t>
      </w:r>
      <w:proofErr w:type="spellStart"/>
      <w:r w:rsidR="008A62D1" w:rsidRPr="00EF7BF5">
        <w:rPr>
          <w:rFonts w:ascii="Verdana" w:hAnsi="Verdana"/>
          <w:sz w:val="18"/>
          <w:szCs w:val="18"/>
        </w:rPr>
        <w:t>mineralno</w:t>
      </w:r>
      <w:proofErr w:type="spellEnd"/>
      <w:r w:rsidR="008A62D1" w:rsidRPr="00EF7BF5">
        <w:rPr>
          <w:rFonts w:ascii="Verdana" w:hAnsi="Verdana"/>
          <w:sz w:val="18"/>
          <w:szCs w:val="18"/>
        </w:rPr>
        <w:t xml:space="preserve"> – asfaltowa </w:t>
      </w:r>
      <w:r w:rsidR="001F29D0" w:rsidRPr="00EF7BF5">
        <w:rPr>
          <w:rFonts w:ascii="Verdana" w:hAnsi="Verdana"/>
          <w:sz w:val="18"/>
          <w:szCs w:val="18"/>
        </w:rPr>
        <w:t xml:space="preserve">o uziarnieniu </w:t>
      </w:r>
      <w:r w:rsidR="009F3495" w:rsidRPr="00EF7BF5">
        <w:rPr>
          <w:rFonts w:ascii="Verdana" w:hAnsi="Verdana"/>
          <w:sz w:val="18"/>
          <w:szCs w:val="18"/>
        </w:rPr>
        <w:t xml:space="preserve"> </w:t>
      </w:r>
      <w:r w:rsidR="001F29D0" w:rsidRPr="00EF7BF5">
        <w:rPr>
          <w:rFonts w:ascii="Verdana" w:hAnsi="Verdana"/>
          <w:sz w:val="18"/>
          <w:szCs w:val="18"/>
        </w:rPr>
        <w:t xml:space="preserve">0-8 mm </w:t>
      </w:r>
      <w:r w:rsidR="007F7EA0" w:rsidRPr="00EF7BF5">
        <w:rPr>
          <w:rFonts w:ascii="Verdana" w:hAnsi="Verdana"/>
          <w:sz w:val="18"/>
          <w:szCs w:val="18"/>
        </w:rPr>
        <w:t>do wbudowania na zimno</w:t>
      </w:r>
      <w:r w:rsidR="004C2A44" w:rsidRPr="00EF7BF5">
        <w:rPr>
          <w:rFonts w:ascii="Verdana" w:hAnsi="Verdana"/>
          <w:sz w:val="18"/>
          <w:szCs w:val="18"/>
        </w:rPr>
        <w:t xml:space="preserve"> w opakowaniach </w:t>
      </w:r>
      <w:r w:rsidR="00B20E00" w:rsidRPr="00EF7BF5">
        <w:rPr>
          <w:rFonts w:ascii="Verdana" w:hAnsi="Verdana"/>
          <w:sz w:val="18"/>
          <w:szCs w:val="18"/>
        </w:rPr>
        <w:t xml:space="preserve">– </w:t>
      </w:r>
      <w:r w:rsidR="003E366B" w:rsidRPr="00EF7BF5">
        <w:rPr>
          <w:rFonts w:ascii="Verdana" w:hAnsi="Verdana"/>
          <w:sz w:val="18"/>
          <w:szCs w:val="18"/>
        </w:rPr>
        <w:t xml:space="preserve">worki </w:t>
      </w:r>
      <w:r w:rsidR="00B20E00" w:rsidRPr="00EF7BF5">
        <w:rPr>
          <w:rFonts w:ascii="Verdana" w:hAnsi="Verdana"/>
          <w:sz w:val="18"/>
          <w:szCs w:val="18"/>
        </w:rPr>
        <w:t xml:space="preserve">- </w:t>
      </w:r>
      <w:r w:rsidR="003E366B" w:rsidRPr="00EF7BF5">
        <w:rPr>
          <w:rFonts w:ascii="Verdana" w:hAnsi="Verdana"/>
          <w:sz w:val="18"/>
          <w:szCs w:val="18"/>
        </w:rPr>
        <w:t xml:space="preserve"> </w:t>
      </w:r>
      <w:r w:rsidR="004C2A44" w:rsidRPr="00EF7BF5">
        <w:rPr>
          <w:rFonts w:ascii="Verdana" w:hAnsi="Verdana"/>
          <w:sz w:val="18"/>
          <w:szCs w:val="18"/>
        </w:rPr>
        <w:t xml:space="preserve">po </w:t>
      </w:r>
      <w:r w:rsidR="008B3CB8" w:rsidRPr="00EF7BF5">
        <w:rPr>
          <w:rFonts w:ascii="Verdana" w:hAnsi="Verdana"/>
          <w:b/>
          <w:sz w:val="18"/>
          <w:szCs w:val="18"/>
        </w:rPr>
        <w:t>20</w:t>
      </w:r>
      <w:r w:rsidR="008A7463" w:rsidRPr="00EF7BF5">
        <w:rPr>
          <w:rFonts w:ascii="Verdana" w:hAnsi="Verdana"/>
          <w:b/>
          <w:sz w:val="18"/>
          <w:szCs w:val="18"/>
        </w:rPr>
        <w:t>/</w:t>
      </w:r>
      <w:r w:rsidR="00293E3C" w:rsidRPr="00EF7BF5">
        <w:rPr>
          <w:rFonts w:ascii="Verdana" w:hAnsi="Verdana"/>
          <w:b/>
          <w:sz w:val="18"/>
          <w:szCs w:val="18"/>
        </w:rPr>
        <w:t>25</w:t>
      </w:r>
      <w:r w:rsidR="008A7463" w:rsidRPr="00EF7BF5">
        <w:rPr>
          <w:rFonts w:ascii="Verdana" w:hAnsi="Verdana"/>
          <w:b/>
          <w:sz w:val="18"/>
          <w:szCs w:val="18"/>
        </w:rPr>
        <w:t>/</w:t>
      </w:r>
      <w:r w:rsidR="004C2A44" w:rsidRPr="00EF7BF5">
        <w:rPr>
          <w:rFonts w:ascii="Verdana" w:hAnsi="Verdana"/>
          <w:b/>
          <w:sz w:val="18"/>
          <w:szCs w:val="18"/>
        </w:rPr>
        <w:t>30 kg</w:t>
      </w:r>
      <w:r w:rsidR="007F7EA0" w:rsidRPr="00EF7BF5">
        <w:rPr>
          <w:rFonts w:ascii="Verdana" w:hAnsi="Verdana"/>
          <w:sz w:val="18"/>
          <w:szCs w:val="18"/>
        </w:rPr>
        <w:t xml:space="preserve">. </w:t>
      </w:r>
    </w:p>
    <w:bookmarkEnd w:id="0"/>
    <w:p w14:paraId="6885CD45" w14:textId="77777777" w:rsidR="000114A8" w:rsidRPr="00EF7BF5" w:rsidRDefault="000114A8" w:rsidP="003F6104">
      <w:pPr>
        <w:spacing w:after="0"/>
        <w:ind w:firstLine="426"/>
        <w:jc w:val="both"/>
        <w:rPr>
          <w:rFonts w:ascii="Verdana" w:hAnsi="Verdana"/>
          <w:sz w:val="18"/>
          <w:szCs w:val="18"/>
          <w:u w:val="single"/>
        </w:rPr>
      </w:pPr>
    </w:p>
    <w:p w14:paraId="392FDD52" w14:textId="7020C33B" w:rsidR="007F7EA0" w:rsidRDefault="00D56815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Wymagania:</w:t>
      </w:r>
    </w:p>
    <w:p w14:paraId="33EE8F3E" w14:textId="77777777" w:rsidR="000114A8" w:rsidRPr="00EF7BF5" w:rsidRDefault="000114A8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7C4A5BC4" w14:textId="72F0AA7A" w:rsidR="007F7EA0" w:rsidRPr="00EF7BF5" w:rsidRDefault="007F7EA0" w:rsidP="003F6104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 w:cs="Tahoma"/>
          <w:bCs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Wykonawca zobowiązany jest do dostaw</w:t>
      </w:r>
      <w:r w:rsidR="00C24958">
        <w:rPr>
          <w:rFonts w:ascii="Verdana" w:hAnsi="Verdana"/>
          <w:sz w:val="18"/>
          <w:szCs w:val="18"/>
        </w:rPr>
        <w:t>y</w:t>
      </w:r>
      <w:r w:rsidRPr="00EF7BF5">
        <w:rPr>
          <w:rFonts w:ascii="Verdana" w:hAnsi="Verdana"/>
          <w:sz w:val="18"/>
          <w:szCs w:val="18"/>
        </w:rPr>
        <w:t xml:space="preserve"> mieszanki mineralno-</w:t>
      </w:r>
      <w:r w:rsidR="001F29D0" w:rsidRPr="00EF7BF5">
        <w:rPr>
          <w:rFonts w:ascii="Verdana" w:hAnsi="Verdana"/>
          <w:sz w:val="18"/>
          <w:szCs w:val="18"/>
        </w:rPr>
        <w:t>asfaltowej</w:t>
      </w:r>
      <w:r w:rsidRPr="00EF7BF5">
        <w:rPr>
          <w:rFonts w:ascii="Verdana" w:hAnsi="Verdana"/>
          <w:sz w:val="18"/>
          <w:szCs w:val="18"/>
        </w:rPr>
        <w:t xml:space="preserve"> na zimno własnym transportem oraz d</w:t>
      </w:r>
      <w:r w:rsidR="00293E3C" w:rsidRPr="00EF7BF5">
        <w:rPr>
          <w:rFonts w:ascii="Verdana" w:hAnsi="Verdana"/>
          <w:sz w:val="18"/>
          <w:szCs w:val="18"/>
        </w:rPr>
        <w:t>o rozładunku mieszanki w miejscu wskazanym przy zleceniu</w:t>
      </w:r>
      <w:r w:rsidRPr="00EF7BF5">
        <w:rPr>
          <w:rFonts w:ascii="Verdana" w:hAnsi="Verdana"/>
          <w:sz w:val="18"/>
          <w:szCs w:val="18"/>
        </w:rPr>
        <w:t xml:space="preserve"> dostawy przez Zamawiającego</w:t>
      </w:r>
      <w:r w:rsidR="00A6493D" w:rsidRPr="00EF7BF5">
        <w:rPr>
          <w:rFonts w:ascii="Verdana" w:hAnsi="Verdana"/>
          <w:sz w:val="18"/>
          <w:szCs w:val="18"/>
        </w:rPr>
        <w:t xml:space="preserve">, tj. </w:t>
      </w:r>
      <w:r w:rsidR="00A6493D" w:rsidRPr="00EF7BF5">
        <w:rPr>
          <w:rFonts w:ascii="Verdana" w:hAnsi="Verdana"/>
          <w:b/>
          <w:sz w:val="18"/>
          <w:szCs w:val="18"/>
        </w:rPr>
        <w:t xml:space="preserve">GDDKiA O/Wrocław </w:t>
      </w:r>
      <w:r w:rsidRPr="00EF7BF5">
        <w:rPr>
          <w:rFonts w:ascii="Verdana" w:hAnsi="Verdana"/>
          <w:sz w:val="18"/>
          <w:szCs w:val="18"/>
        </w:rPr>
        <w:t xml:space="preserve">na terenie </w:t>
      </w:r>
      <w:r w:rsidR="00A6493D" w:rsidRPr="00EF7BF5">
        <w:rPr>
          <w:rFonts w:ascii="Verdana" w:hAnsi="Verdana"/>
          <w:sz w:val="18"/>
          <w:szCs w:val="18"/>
        </w:rPr>
        <w:t>wskazanych</w:t>
      </w:r>
      <w:r w:rsidR="00C60C99" w:rsidRPr="00EF7BF5">
        <w:rPr>
          <w:rFonts w:ascii="Verdana" w:hAnsi="Verdana" w:cs="Tahoma"/>
          <w:bCs/>
          <w:sz w:val="18"/>
          <w:szCs w:val="18"/>
        </w:rPr>
        <w:t xml:space="preserve"> Obwodów Drogowych</w:t>
      </w:r>
      <w:r w:rsidR="005B152A">
        <w:rPr>
          <w:rFonts w:ascii="Verdana" w:hAnsi="Verdana" w:cs="Tahoma"/>
          <w:bCs/>
          <w:sz w:val="18"/>
          <w:szCs w:val="18"/>
        </w:rPr>
        <w:t xml:space="preserve"> Rejonu w Oleśnicy</w:t>
      </w:r>
      <w:r w:rsidR="00293E3C" w:rsidRPr="00EF7BF5">
        <w:rPr>
          <w:rFonts w:ascii="Verdana" w:hAnsi="Verdana" w:cs="Tahoma"/>
          <w:bCs/>
          <w:sz w:val="18"/>
          <w:szCs w:val="18"/>
        </w:rPr>
        <w:t xml:space="preserve"> zgodnie z </w:t>
      </w:r>
      <w:r w:rsidRPr="00EF7BF5">
        <w:rPr>
          <w:rFonts w:ascii="Verdana" w:hAnsi="Verdana" w:cs="Tahoma"/>
          <w:bCs/>
          <w:sz w:val="18"/>
          <w:szCs w:val="18"/>
        </w:rPr>
        <w:t>wystawionym zleceniem</w:t>
      </w:r>
      <w:r w:rsidR="005B152A">
        <w:rPr>
          <w:rFonts w:ascii="Verdana" w:hAnsi="Verdana" w:cs="Tahoma"/>
          <w:bCs/>
          <w:sz w:val="18"/>
          <w:szCs w:val="18"/>
        </w:rPr>
        <w:t>.</w:t>
      </w:r>
    </w:p>
    <w:p w14:paraId="4BAF6B42" w14:textId="77777777" w:rsidR="004E4E8D" w:rsidRPr="00EF7BF5" w:rsidRDefault="004E4E8D" w:rsidP="003F6104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 w:cs="Tahoma"/>
          <w:bCs/>
          <w:sz w:val="18"/>
          <w:szCs w:val="18"/>
        </w:rPr>
      </w:pPr>
      <w:r w:rsidRPr="00EF7BF5">
        <w:rPr>
          <w:rFonts w:ascii="Verdana" w:hAnsi="Verdana" w:cs="Tahoma"/>
          <w:bCs/>
          <w:sz w:val="18"/>
          <w:szCs w:val="18"/>
        </w:rPr>
        <w:t xml:space="preserve">Wykonawca zabezpieczy </w:t>
      </w:r>
      <w:r w:rsidR="009C5EA9" w:rsidRPr="00EF7BF5">
        <w:rPr>
          <w:rFonts w:ascii="Verdana" w:hAnsi="Verdana" w:cs="Tahoma"/>
          <w:bCs/>
          <w:sz w:val="18"/>
          <w:szCs w:val="18"/>
        </w:rPr>
        <w:t>opakowania masy na zimno objęte</w:t>
      </w:r>
      <w:r w:rsidRPr="00EF7BF5">
        <w:rPr>
          <w:rFonts w:ascii="Verdana" w:hAnsi="Verdana" w:cs="Tahoma"/>
          <w:bCs/>
          <w:sz w:val="18"/>
          <w:szCs w:val="18"/>
        </w:rPr>
        <w:t xml:space="preserve"> zamówieniem przed uszkodzeniem podczas dostawy</w:t>
      </w:r>
      <w:r w:rsidR="009C5EA9" w:rsidRPr="00EF7BF5">
        <w:rPr>
          <w:rFonts w:ascii="Verdana" w:hAnsi="Verdana" w:cs="Tahoma"/>
          <w:bCs/>
          <w:sz w:val="18"/>
          <w:szCs w:val="18"/>
        </w:rPr>
        <w:t xml:space="preserve"> (transport + rozładunek).</w:t>
      </w:r>
      <w:r w:rsidRPr="00EF7BF5">
        <w:rPr>
          <w:rFonts w:ascii="Verdana" w:hAnsi="Verdana" w:cs="Tahoma"/>
          <w:bCs/>
          <w:sz w:val="18"/>
          <w:szCs w:val="18"/>
        </w:rPr>
        <w:t xml:space="preserve"> </w:t>
      </w:r>
    </w:p>
    <w:p w14:paraId="23B2A2F6" w14:textId="18ADEE12" w:rsidR="00F5337C" w:rsidRPr="00EF7BF5" w:rsidRDefault="007F7EA0" w:rsidP="0068398F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Maksymalny okres realizacji dostawy przez Wykonawcę wyn</w:t>
      </w:r>
      <w:r w:rsidR="00293E3C" w:rsidRPr="00EF7BF5">
        <w:rPr>
          <w:rFonts w:ascii="Verdana" w:hAnsi="Verdana"/>
          <w:sz w:val="18"/>
          <w:szCs w:val="18"/>
        </w:rPr>
        <w:t>osi 7 dni</w:t>
      </w:r>
      <w:r w:rsidR="00EE6B3F" w:rsidRPr="00EF7BF5">
        <w:rPr>
          <w:rFonts w:ascii="Verdana" w:hAnsi="Verdana"/>
          <w:sz w:val="18"/>
          <w:szCs w:val="18"/>
        </w:rPr>
        <w:t xml:space="preserve"> kalendarzowych</w:t>
      </w:r>
      <w:r w:rsidR="00293E3C" w:rsidRPr="00EF7BF5">
        <w:rPr>
          <w:rFonts w:ascii="Verdana" w:hAnsi="Verdana"/>
          <w:sz w:val="18"/>
          <w:szCs w:val="18"/>
        </w:rPr>
        <w:t xml:space="preserve"> od dnia zlecenia</w:t>
      </w:r>
      <w:r w:rsidR="00DD4781" w:rsidRPr="00EF7BF5">
        <w:rPr>
          <w:rFonts w:ascii="Verdana" w:hAnsi="Verdana"/>
          <w:sz w:val="18"/>
          <w:szCs w:val="18"/>
        </w:rPr>
        <w:t xml:space="preserve"> (zapotrzebowania)</w:t>
      </w:r>
      <w:r w:rsidR="00C60C99" w:rsidRPr="00EF7BF5">
        <w:rPr>
          <w:rFonts w:ascii="Verdana" w:hAnsi="Verdana"/>
          <w:sz w:val="18"/>
          <w:szCs w:val="18"/>
        </w:rPr>
        <w:t>.</w:t>
      </w:r>
      <w:r w:rsidR="00F5337C" w:rsidRPr="00EF7BF5">
        <w:rPr>
          <w:rFonts w:ascii="Verdana" w:hAnsi="Verdana"/>
          <w:sz w:val="18"/>
          <w:szCs w:val="18"/>
        </w:rPr>
        <w:t xml:space="preserve"> </w:t>
      </w:r>
    </w:p>
    <w:p w14:paraId="172284FF" w14:textId="0CDD61C6" w:rsidR="004E4E8D" w:rsidRPr="00EF7BF5" w:rsidRDefault="004E4E8D" w:rsidP="0068398F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 w:cs="Tahoma"/>
          <w:b/>
          <w:sz w:val="18"/>
          <w:szCs w:val="18"/>
        </w:rPr>
        <w:t>Dostawy należy realizować</w:t>
      </w:r>
      <w:r w:rsidRPr="00EF7BF5">
        <w:rPr>
          <w:rFonts w:ascii="Verdana" w:hAnsi="Verdana" w:cs="Tahoma"/>
          <w:bCs/>
          <w:sz w:val="18"/>
          <w:szCs w:val="18"/>
        </w:rPr>
        <w:t xml:space="preserve"> w godzinach pracy Zamawiającego</w:t>
      </w:r>
      <w:r w:rsidR="00C12A29" w:rsidRPr="00EF7BF5">
        <w:rPr>
          <w:rFonts w:ascii="Verdana" w:hAnsi="Verdana" w:cs="Tahoma"/>
          <w:bCs/>
          <w:sz w:val="18"/>
          <w:szCs w:val="18"/>
        </w:rPr>
        <w:t xml:space="preserve"> od </w:t>
      </w:r>
      <w:r w:rsidRPr="00EF7BF5">
        <w:rPr>
          <w:rFonts w:ascii="Verdana" w:hAnsi="Verdana" w:cs="Tahoma"/>
          <w:bCs/>
          <w:sz w:val="18"/>
          <w:szCs w:val="18"/>
        </w:rPr>
        <w:t>7</w:t>
      </w:r>
      <w:r w:rsidRPr="00EF7BF5">
        <w:rPr>
          <w:rFonts w:ascii="Verdana" w:hAnsi="Verdana" w:cs="Tahoma"/>
          <w:bCs/>
          <w:sz w:val="18"/>
          <w:szCs w:val="18"/>
          <w:u w:val="single"/>
          <w:vertAlign w:val="superscript"/>
        </w:rPr>
        <w:t>00</w:t>
      </w:r>
      <w:r w:rsidR="00C12A29" w:rsidRPr="00EF7BF5">
        <w:rPr>
          <w:rFonts w:ascii="Verdana" w:hAnsi="Verdana" w:cs="Tahoma"/>
          <w:bCs/>
          <w:sz w:val="18"/>
          <w:szCs w:val="18"/>
        </w:rPr>
        <w:t xml:space="preserve">  do</w:t>
      </w:r>
      <w:r w:rsidRPr="00EF7BF5">
        <w:rPr>
          <w:rFonts w:ascii="Verdana" w:hAnsi="Verdana" w:cs="Tahoma"/>
          <w:bCs/>
          <w:sz w:val="18"/>
          <w:szCs w:val="18"/>
        </w:rPr>
        <w:t xml:space="preserve"> 1</w:t>
      </w:r>
      <w:r w:rsidR="00B20E00" w:rsidRPr="00EF7BF5">
        <w:rPr>
          <w:rFonts w:ascii="Verdana" w:hAnsi="Verdana" w:cs="Tahoma"/>
          <w:bCs/>
          <w:sz w:val="18"/>
          <w:szCs w:val="18"/>
        </w:rPr>
        <w:t>4</w:t>
      </w:r>
      <w:r w:rsidRPr="00EF7BF5">
        <w:rPr>
          <w:rFonts w:ascii="Verdana" w:hAnsi="Verdana" w:cs="Tahoma"/>
          <w:bCs/>
          <w:sz w:val="18"/>
          <w:szCs w:val="18"/>
          <w:u w:val="single"/>
          <w:vertAlign w:val="superscript"/>
        </w:rPr>
        <w:t>00</w:t>
      </w:r>
      <w:r w:rsidR="00321CB3" w:rsidRPr="00EF7BF5">
        <w:rPr>
          <w:rFonts w:ascii="Verdana" w:hAnsi="Verdana" w:cs="Tahoma"/>
          <w:bCs/>
          <w:sz w:val="18"/>
          <w:szCs w:val="18"/>
        </w:rPr>
        <w:t xml:space="preserve"> </w:t>
      </w:r>
      <w:r w:rsidR="00F5337C" w:rsidRPr="00EF7BF5">
        <w:rPr>
          <w:rFonts w:ascii="Verdana" w:hAnsi="Verdana" w:cs="Tahoma"/>
          <w:bCs/>
          <w:sz w:val="18"/>
          <w:szCs w:val="18"/>
        </w:rPr>
        <w:t>od poniedziałku do piątku, z wyłączeniem dni ustawowo wolnych od pracy</w:t>
      </w:r>
      <w:r w:rsidR="00321CB3" w:rsidRPr="00EF7BF5">
        <w:rPr>
          <w:rFonts w:ascii="Verdana" w:hAnsi="Verdana" w:cs="Tahoma"/>
          <w:bCs/>
          <w:sz w:val="18"/>
          <w:szCs w:val="18"/>
        </w:rPr>
        <w:t xml:space="preserve">, </w:t>
      </w:r>
      <w:r w:rsidR="00321CB3" w:rsidRPr="00EF7BF5">
        <w:rPr>
          <w:rFonts w:ascii="Verdana" w:hAnsi="Verdana" w:cs="Tahoma"/>
          <w:b/>
          <w:sz w:val="18"/>
          <w:szCs w:val="18"/>
        </w:rPr>
        <w:t xml:space="preserve">po uprzednim telefonicznym powiadomieniu </w:t>
      </w:r>
      <w:r w:rsidR="0043451C">
        <w:rPr>
          <w:rFonts w:ascii="Verdana" w:hAnsi="Verdana" w:cs="Tahoma"/>
          <w:b/>
          <w:sz w:val="18"/>
          <w:szCs w:val="18"/>
        </w:rPr>
        <w:t xml:space="preserve">Rejonu oraz </w:t>
      </w:r>
      <w:r w:rsidR="00111818" w:rsidRPr="00EF7BF5">
        <w:rPr>
          <w:rFonts w:ascii="Verdana" w:hAnsi="Verdana" w:cs="Tahoma"/>
          <w:b/>
          <w:sz w:val="18"/>
          <w:szCs w:val="18"/>
        </w:rPr>
        <w:t xml:space="preserve">danego Obwodu Drogowego </w:t>
      </w:r>
      <w:r w:rsidR="00321CB3" w:rsidRPr="00EF7BF5">
        <w:rPr>
          <w:rFonts w:ascii="Verdana" w:hAnsi="Verdana" w:cs="Tahoma"/>
          <w:b/>
          <w:sz w:val="18"/>
          <w:szCs w:val="18"/>
        </w:rPr>
        <w:t xml:space="preserve">(min. </w:t>
      </w:r>
      <w:r w:rsidR="00B20E00" w:rsidRPr="00EF7BF5">
        <w:rPr>
          <w:rFonts w:ascii="Verdana" w:hAnsi="Verdana" w:cs="Tahoma"/>
          <w:b/>
          <w:sz w:val="18"/>
          <w:szCs w:val="18"/>
        </w:rPr>
        <w:t>2</w:t>
      </w:r>
      <w:r w:rsidR="00321CB3" w:rsidRPr="00EF7BF5">
        <w:rPr>
          <w:rFonts w:ascii="Verdana" w:hAnsi="Verdana" w:cs="Tahoma"/>
          <w:b/>
          <w:sz w:val="18"/>
          <w:szCs w:val="18"/>
        </w:rPr>
        <w:t xml:space="preserve"> d</w:t>
      </w:r>
      <w:r w:rsidR="00B20E00" w:rsidRPr="00EF7BF5">
        <w:rPr>
          <w:rFonts w:ascii="Verdana" w:hAnsi="Verdana" w:cs="Tahoma"/>
          <w:b/>
          <w:sz w:val="18"/>
          <w:szCs w:val="18"/>
        </w:rPr>
        <w:t>ni</w:t>
      </w:r>
      <w:r w:rsidR="00321CB3" w:rsidRPr="00EF7BF5">
        <w:rPr>
          <w:rFonts w:ascii="Verdana" w:hAnsi="Verdana" w:cs="Tahoma"/>
          <w:b/>
          <w:sz w:val="18"/>
          <w:szCs w:val="18"/>
        </w:rPr>
        <w:t xml:space="preserve"> wcześniej) przez Wykonawcę o planowanym terminie dostawy.</w:t>
      </w:r>
    </w:p>
    <w:p w14:paraId="2254E502" w14:textId="58AED890" w:rsidR="0082255D" w:rsidRPr="00EF7BF5" w:rsidRDefault="007F7EA0" w:rsidP="003F6104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Dostaw</w:t>
      </w:r>
      <w:r w:rsidR="00AD2215">
        <w:rPr>
          <w:rFonts w:ascii="Verdana" w:hAnsi="Verdana"/>
          <w:sz w:val="18"/>
          <w:szCs w:val="18"/>
        </w:rPr>
        <w:t>a</w:t>
      </w:r>
      <w:r w:rsidRPr="00EF7BF5">
        <w:rPr>
          <w:rFonts w:ascii="Verdana" w:hAnsi="Verdana"/>
          <w:sz w:val="18"/>
          <w:szCs w:val="18"/>
        </w:rPr>
        <w:t xml:space="preserve"> bę</w:t>
      </w:r>
      <w:r w:rsidR="005F05D3" w:rsidRPr="00EF7BF5">
        <w:rPr>
          <w:rFonts w:ascii="Verdana" w:hAnsi="Verdana"/>
          <w:sz w:val="18"/>
          <w:szCs w:val="18"/>
        </w:rPr>
        <w:t>d</w:t>
      </w:r>
      <w:r w:rsidR="00AD2215">
        <w:rPr>
          <w:rFonts w:ascii="Verdana" w:hAnsi="Verdana"/>
          <w:sz w:val="18"/>
          <w:szCs w:val="18"/>
        </w:rPr>
        <w:t xml:space="preserve">zie </w:t>
      </w:r>
      <w:r w:rsidR="005F05D3" w:rsidRPr="00EF7BF5">
        <w:rPr>
          <w:rFonts w:ascii="Verdana" w:hAnsi="Verdana"/>
          <w:sz w:val="18"/>
          <w:szCs w:val="18"/>
        </w:rPr>
        <w:t xml:space="preserve"> realizowan</w:t>
      </w:r>
      <w:r w:rsidR="00AD08AC">
        <w:rPr>
          <w:rFonts w:ascii="Verdana" w:hAnsi="Verdana"/>
          <w:sz w:val="18"/>
          <w:szCs w:val="18"/>
        </w:rPr>
        <w:t>a</w:t>
      </w:r>
      <w:r w:rsidR="005F05D3" w:rsidRPr="00EF7BF5">
        <w:rPr>
          <w:rFonts w:ascii="Verdana" w:hAnsi="Verdana"/>
          <w:sz w:val="18"/>
          <w:szCs w:val="18"/>
        </w:rPr>
        <w:t xml:space="preserve"> na </w:t>
      </w:r>
      <w:r w:rsidR="00AD2215">
        <w:rPr>
          <w:rFonts w:ascii="Verdana" w:hAnsi="Verdana"/>
          <w:sz w:val="18"/>
          <w:szCs w:val="18"/>
        </w:rPr>
        <w:t>zlecenie</w:t>
      </w:r>
      <w:r w:rsidR="0082255D" w:rsidRPr="00EF7BF5">
        <w:rPr>
          <w:rFonts w:ascii="Verdana" w:hAnsi="Verdana"/>
          <w:sz w:val="18"/>
          <w:szCs w:val="18"/>
        </w:rPr>
        <w:t xml:space="preserve"> </w:t>
      </w:r>
      <w:r w:rsidR="00111818" w:rsidRPr="00EF7BF5">
        <w:rPr>
          <w:rFonts w:ascii="Verdana" w:hAnsi="Verdana"/>
          <w:sz w:val="18"/>
          <w:szCs w:val="18"/>
        </w:rPr>
        <w:t xml:space="preserve">przez </w:t>
      </w:r>
      <w:r w:rsidR="0082255D" w:rsidRPr="00EF7BF5">
        <w:rPr>
          <w:rFonts w:ascii="Verdana" w:hAnsi="Verdana"/>
          <w:sz w:val="18"/>
          <w:szCs w:val="18"/>
        </w:rPr>
        <w:t>Zamawiającego</w:t>
      </w:r>
      <w:r w:rsidR="00111818" w:rsidRPr="00EF7BF5">
        <w:rPr>
          <w:rFonts w:ascii="Verdana" w:hAnsi="Verdana"/>
          <w:sz w:val="18"/>
          <w:szCs w:val="18"/>
        </w:rPr>
        <w:t xml:space="preserve"> </w:t>
      </w:r>
      <w:r w:rsidR="005F05D3" w:rsidRPr="00EF7BF5">
        <w:rPr>
          <w:rFonts w:ascii="Verdana" w:hAnsi="Verdana"/>
          <w:sz w:val="18"/>
          <w:szCs w:val="18"/>
        </w:rPr>
        <w:t xml:space="preserve">przesłane </w:t>
      </w:r>
      <w:r w:rsidR="00102C6F" w:rsidRPr="00EF7BF5">
        <w:rPr>
          <w:rFonts w:ascii="Verdana" w:hAnsi="Verdana"/>
          <w:sz w:val="18"/>
          <w:szCs w:val="18"/>
        </w:rPr>
        <w:t>drogą elektroniczną</w:t>
      </w:r>
      <w:r w:rsidR="00F5337C" w:rsidRPr="00EF7BF5">
        <w:rPr>
          <w:rFonts w:ascii="Verdana" w:hAnsi="Verdana"/>
          <w:sz w:val="18"/>
          <w:szCs w:val="18"/>
        </w:rPr>
        <w:t xml:space="preserve"> </w:t>
      </w:r>
    </w:p>
    <w:p w14:paraId="2DE2444F" w14:textId="77777777" w:rsidR="00C60C99" w:rsidRPr="00EF7BF5" w:rsidRDefault="00C60C99" w:rsidP="003F6104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 w:cs="Tahoma"/>
          <w:bCs/>
          <w:sz w:val="18"/>
          <w:szCs w:val="18"/>
        </w:rPr>
        <w:t>Odbiór zostanie dokonany i potwierdzony po uprzednim sprawdzeniu</w:t>
      </w:r>
      <w:r w:rsidR="004E4E8D" w:rsidRPr="00EF7BF5">
        <w:rPr>
          <w:rFonts w:ascii="Verdana" w:hAnsi="Verdana" w:cs="Tahoma"/>
          <w:bCs/>
          <w:sz w:val="18"/>
          <w:szCs w:val="18"/>
        </w:rPr>
        <w:t xml:space="preserve"> ilości dostarczonej masy</w:t>
      </w:r>
      <w:r w:rsidR="00F5337C" w:rsidRPr="00EF7BF5">
        <w:rPr>
          <w:rFonts w:ascii="Verdana" w:hAnsi="Verdana" w:cs="Tahoma"/>
          <w:bCs/>
          <w:sz w:val="18"/>
          <w:szCs w:val="18"/>
        </w:rPr>
        <w:t xml:space="preserve">, zgodności </w:t>
      </w:r>
      <w:r w:rsidR="00DE4488" w:rsidRPr="00EF7BF5">
        <w:rPr>
          <w:rFonts w:ascii="Verdana" w:hAnsi="Verdana" w:cs="Tahoma"/>
          <w:bCs/>
          <w:sz w:val="18"/>
          <w:szCs w:val="18"/>
        </w:rPr>
        <w:t>z wymaga</w:t>
      </w:r>
      <w:r w:rsidR="00F5337C" w:rsidRPr="00EF7BF5">
        <w:rPr>
          <w:rFonts w:ascii="Verdana" w:hAnsi="Verdana" w:cs="Tahoma"/>
          <w:bCs/>
          <w:sz w:val="18"/>
          <w:szCs w:val="18"/>
        </w:rPr>
        <w:t>niami opisanymi w niniejszym OPZ,</w:t>
      </w:r>
      <w:r w:rsidR="00DE4488" w:rsidRPr="00EF7BF5">
        <w:rPr>
          <w:rFonts w:ascii="Verdana" w:hAnsi="Verdana" w:cs="Tahoma"/>
          <w:bCs/>
          <w:sz w:val="18"/>
          <w:szCs w:val="18"/>
        </w:rPr>
        <w:t xml:space="preserve"> </w:t>
      </w:r>
      <w:r w:rsidR="00293E3C" w:rsidRPr="00EF7BF5">
        <w:rPr>
          <w:rFonts w:ascii="Verdana" w:hAnsi="Verdana" w:cs="Tahoma"/>
          <w:bCs/>
          <w:sz w:val="18"/>
          <w:szCs w:val="18"/>
        </w:rPr>
        <w:t xml:space="preserve">na podstawie </w:t>
      </w:r>
      <w:r w:rsidR="004E4E8D" w:rsidRPr="00EF7BF5">
        <w:rPr>
          <w:rFonts w:ascii="Verdana" w:hAnsi="Verdana" w:cs="Tahoma"/>
          <w:bCs/>
          <w:sz w:val="18"/>
          <w:szCs w:val="18"/>
        </w:rPr>
        <w:t>dowodu WZ.</w:t>
      </w:r>
    </w:p>
    <w:p w14:paraId="5C636895" w14:textId="6D8E8EAC" w:rsidR="00763B85" w:rsidRPr="00EF7BF5" w:rsidRDefault="00A63E18" w:rsidP="00A63E18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Zamówienie </w:t>
      </w:r>
      <w:r w:rsidR="001F29D0" w:rsidRPr="00EF7BF5">
        <w:rPr>
          <w:rFonts w:ascii="Verdana" w:hAnsi="Verdana" w:cs="Arial"/>
          <w:sz w:val="18"/>
          <w:szCs w:val="18"/>
        </w:rPr>
        <w:t>Mieszank</w:t>
      </w:r>
      <w:r>
        <w:rPr>
          <w:rFonts w:ascii="Verdana" w:hAnsi="Verdana" w:cs="Arial"/>
          <w:sz w:val="18"/>
          <w:szCs w:val="18"/>
        </w:rPr>
        <w:t>i</w:t>
      </w:r>
      <w:r w:rsidR="001F29D0" w:rsidRPr="00EF7BF5">
        <w:rPr>
          <w:rFonts w:ascii="Verdana" w:hAnsi="Verdana" w:cs="Arial"/>
          <w:sz w:val="18"/>
          <w:szCs w:val="18"/>
        </w:rPr>
        <w:t xml:space="preserve"> mineralno-asfaltowa na zimno</w:t>
      </w:r>
      <w:r w:rsidR="00763B85" w:rsidRPr="00EF7BF5">
        <w:rPr>
          <w:rFonts w:ascii="Verdana" w:hAnsi="Verdana" w:cs="Arial"/>
          <w:sz w:val="18"/>
          <w:szCs w:val="18"/>
        </w:rPr>
        <w:t xml:space="preserve"> będzie</w:t>
      </w:r>
      <w:r>
        <w:rPr>
          <w:rFonts w:ascii="Verdana" w:hAnsi="Verdana" w:cs="Arial"/>
          <w:sz w:val="18"/>
          <w:szCs w:val="18"/>
        </w:rPr>
        <w:t xml:space="preserve"> jednorazowe </w:t>
      </w:r>
      <w:r w:rsidR="00C5092A">
        <w:rPr>
          <w:rFonts w:ascii="Verdana" w:hAnsi="Verdana" w:cs="Arial"/>
          <w:sz w:val="18"/>
          <w:szCs w:val="18"/>
        </w:rPr>
        <w:t xml:space="preserve">z dostawą na 3 </w:t>
      </w:r>
      <w:r>
        <w:rPr>
          <w:rFonts w:ascii="Verdana" w:hAnsi="Verdana" w:cs="Arial"/>
          <w:sz w:val="18"/>
          <w:szCs w:val="18"/>
        </w:rPr>
        <w:t>Obwody Drogowe</w:t>
      </w:r>
      <w:r w:rsidR="00C5092A">
        <w:rPr>
          <w:rFonts w:ascii="Verdana" w:hAnsi="Verdana" w:cs="Arial"/>
          <w:sz w:val="18"/>
          <w:szCs w:val="18"/>
        </w:rPr>
        <w:t>.</w:t>
      </w:r>
    </w:p>
    <w:p w14:paraId="6CB00CD2" w14:textId="20C41F68" w:rsidR="005F05D3" w:rsidRPr="00EF7BF5" w:rsidRDefault="00293E3C" w:rsidP="00A63E18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 w:cs="Arial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t>Ilości mieszanki mineralno-asfaltowej</w:t>
      </w:r>
      <w:r w:rsidR="00763B85" w:rsidRPr="00EF7BF5">
        <w:rPr>
          <w:rFonts w:ascii="Verdana" w:hAnsi="Verdana" w:cs="Arial"/>
          <w:sz w:val="18"/>
          <w:szCs w:val="18"/>
        </w:rPr>
        <w:t xml:space="preserve"> </w:t>
      </w:r>
      <w:r w:rsidRPr="00EF7BF5">
        <w:rPr>
          <w:rFonts w:ascii="Verdana" w:hAnsi="Verdana" w:cs="Arial"/>
          <w:sz w:val="18"/>
          <w:szCs w:val="18"/>
        </w:rPr>
        <w:t xml:space="preserve">wymienione w OPZ (pkt.6) </w:t>
      </w:r>
      <w:r w:rsidR="00516EFA" w:rsidRPr="00EF7BF5">
        <w:rPr>
          <w:rFonts w:ascii="Verdana" w:hAnsi="Verdana" w:cs="Arial"/>
          <w:sz w:val="18"/>
          <w:szCs w:val="18"/>
        </w:rPr>
        <w:t xml:space="preserve">podane zostały w podziale na </w:t>
      </w:r>
      <w:r w:rsidR="00921310" w:rsidRPr="00EF7BF5">
        <w:rPr>
          <w:rFonts w:ascii="Verdana" w:hAnsi="Verdana" w:cs="Arial"/>
          <w:sz w:val="18"/>
          <w:szCs w:val="18"/>
        </w:rPr>
        <w:t>Obwody Drogowe</w:t>
      </w:r>
      <w:r w:rsidR="00516EFA" w:rsidRPr="00EF7BF5">
        <w:rPr>
          <w:rFonts w:ascii="Verdana" w:hAnsi="Verdana" w:cs="Arial"/>
          <w:sz w:val="18"/>
          <w:szCs w:val="18"/>
        </w:rPr>
        <w:t xml:space="preserve">, dopuszcza się przekroczenie wskazanych ilości dostaw (zamówienie większych ilości) w poszczególnych </w:t>
      </w:r>
      <w:r w:rsidR="00921310" w:rsidRPr="00EF7BF5">
        <w:rPr>
          <w:rFonts w:ascii="Verdana" w:hAnsi="Verdana" w:cs="Arial"/>
          <w:sz w:val="18"/>
          <w:szCs w:val="18"/>
        </w:rPr>
        <w:t>Obwodach Drogowych</w:t>
      </w:r>
      <w:r w:rsidR="00516EFA" w:rsidRPr="00EF7BF5">
        <w:rPr>
          <w:rFonts w:ascii="Verdana" w:hAnsi="Verdana" w:cs="Arial"/>
          <w:sz w:val="18"/>
          <w:szCs w:val="18"/>
        </w:rPr>
        <w:t xml:space="preserve"> z zastrzeżeniem, że sumaryczn</w:t>
      </w:r>
      <w:r w:rsidR="00C5092A">
        <w:rPr>
          <w:rFonts w:ascii="Verdana" w:hAnsi="Verdana" w:cs="Arial"/>
          <w:sz w:val="18"/>
          <w:szCs w:val="18"/>
        </w:rPr>
        <w:t>a</w:t>
      </w:r>
      <w:r w:rsidR="00516EFA" w:rsidRPr="00EF7BF5">
        <w:rPr>
          <w:rFonts w:ascii="Verdana" w:hAnsi="Verdana" w:cs="Arial"/>
          <w:sz w:val="18"/>
          <w:szCs w:val="18"/>
        </w:rPr>
        <w:t xml:space="preserve"> iloś</w:t>
      </w:r>
      <w:r w:rsidR="00C5092A">
        <w:rPr>
          <w:rFonts w:ascii="Verdana" w:hAnsi="Verdana" w:cs="Arial"/>
          <w:sz w:val="18"/>
          <w:szCs w:val="18"/>
        </w:rPr>
        <w:t>ć</w:t>
      </w:r>
      <w:r w:rsidR="00516EFA" w:rsidRPr="00EF7BF5">
        <w:rPr>
          <w:rFonts w:ascii="Verdana" w:hAnsi="Verdana" w:cs="Arial"/>
          <w:sz w:val="18"/>
          <w:szCs w:val="18"/>
        </w:rPr>
        <w:t xml:space="preserve"> dla Rejonu</w:t>
      </w:r>
      <w:r w:rsidR="00C5092A">
        <w:rPr>
          <w:rFonts w:ascii="Verdana" w:hAnsi="Verdana" w:cs="Arial"/>
          <w:sz w:val="18"/>
          <w:szCs w:val="18"/>
        </w:rPr>
        <w:t xml:space="preserve"> nie ulegnie zmianie.</w:t>
      </w:r>
    </w:p>
    <w:p w14:paraId="485B32D8" w14:textId="77777777" w:rsidR="000F5B91" w:rsidRDefault="000F5B91" w:rsidP="00E72AA5">
      <w:pPr>
        <w:pStyle w:val="Akapitzlist"/>
        <w:numPr>
          <w:ilvl w:val="0"/>
          <w:numId w:val="40"/>
        </w:num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Zamawiający zastrzega sobie możliwość zmiany ilości dostaw do poszczególnych Obwodów Drogowych z zastrzeżeniem, że łączna ilość dostaw do danego Rejonu nie może zostać przekroczona</w:t>
      </w:r>
      <w:r w:rsidRPr="00EF7BF5">
        <w:rPr>
          <w:rFonts w:ascii="Verdana" w:hAnsi="Verdana" w:cs="Arial"/>
          <w:sz w:val="18"/>
          <w:szCs w:val="18"/>
        </w:rPr>
        <w:t xml:space="preserve"> </w:t>
      </w:r>
    </w:p>
    <w:p w14:paraId="76D9E799" w14:textId="77777777" w:rsidR="005F05D3" w:rsidRPr="00EF7BF5" w:rsidRDefault="005F05D3" w:rsidP="003F6104">
      <w:pPr>
        <w:spacing w:before="120" w:after="0"/>
        <w:jc w:val="both"/>
        <w:rPr>
          <w:rFonts w:ascii="Verdana" w:hAnsi="Verdana"/>
          <w:sz w:val="18"/>
          <w:szCs w:val="18"/>
        </w:rPr>
      </w:pPr>
    </w:p>
    <w:p w14:paraId="2096D245" w14:textId="77777777" w:rsidR="00AE17D4" w:rsidRPr="00EF7BF5" w:rsidRDefault="009C5EA9" w:rsidP="003F6104">
      <w:pPr>
        <w:pStyle w:val="Akapitzlist"/>
        <w:numPr>
          <w:ilvl w:val="0"/>
          <w:numId w:val="3"/>
        </w:numPr>
        <w:spacing w:after="12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Przeznaczenie i</w:t>
      </w:r>
      <w:r w:rsidR="00AE17D4" w:rsidRPr="00EF7BF5">
        <w:rPr>
          <w:rFonts w:ascii="Verdana" w:hAnsi="Verdana"/>
          <w:b/>
          <w:sz w:val="18"/>
          <w:szCs w:val="18"/>
        </w:rPr>
        <w:t xml:space="preserve"> zakres stosowania </w:t>
      </w:r>
    </w:p>
    <w:p w14:paraId="776395E2" w14:textId="427A0539" w:rsidR="0074494B" w:rsidRDefault="0074494B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6867BBEC" w14:textId="77777777" w:rsidR="0074494B" w:rsidRPr="00EF7BF5" w:rsidRDefault="0074494B" w:rsidP="0074494B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t>Mieszanka mineralno-asfaltowa na zimno ma mieć zastosowanie pod kątem całorocznych robót utrzymaniowych bitumicznych nawierzchni drogowych</w:t>
      </w:r>
      <w:r w:rsidRPr="00EF7BF5">
        <w:rPr>
          <w:rFonts w:ascii="Verdana" w:hAnsi="Verdana"/>
          <w:sz w:val="18"/>
          <w:szCs w:val="18"/>
        </w:rPr>
        <w:t xml:space="preserve"> miejskich i zamiejskich. Mieszanka </w:t>
      </w:r>
      <w:r w:rsidRPr="00EF7BF5">
        <w:rPr>
          <w:rFonts w:ascii="Verdana" w:hAnsi="Verdana" w:cs="Arial"/>
          <w:sz w:val="18"/>
          <w:szCs w:val="18"/>
        </w:rPr>
        <w:t xml:space="preserve">mineralno-asfaltowa na zimno </w:t>
      </w:r>
      <w:r w:rsidRPr="00EF7BF5">
        <w:rPr>
          <w:rFonts w:ascii="Verdana" w:hAnsi="Verdana"/>
          <w:sz w:val="18"/>
          <w:szCs w:val="18"/>
        </w:rPr>
        <w:t xml:space="preserve">ma zapewniać szybkie i trwałe naprawy nawierzchni bitumicznych przy jej użyciu (przygotowana do bezpośredniego zastosowania z opakowania) oraz doskonałą przyczepność do podłoża i wypełnienia ubytków. Nie powinna wymagać stosowania przy remoncie nawierzchni ciężkiego sprzętu drogowego. Ma być odporna na deformacje i wykruszenia. </w:t>
      </w:r>
      <w:r w:rsidRPr="00EF7BF5">
        <w:rPr>
          <w:rFonts w:ascii="Verdana" w:hAnsi="Verdana" w:cs="Arial"/>
          <w:sz w:val="18"/>
          <w:szCs w:val="18"/>
        </w:rPr>
        <w:t>Wyremontowane nawierzchnie mogą być oddane do ruchu natychmiast po zabiegu, przy czym obciążenie ruchem jest korzystne zwłaszcza w okresie pierwszych dwóch tygodni, tzn. w okresie dojrzewania mieszanki mineralno-asfaltowej</w:t>
      </w:r>
      <w:r>
        <w:rPr>
          <w:rFonts w:ascii="Verdana" w:hAnsi="Verdana" w:cs="Arial"/>
          <w:sz w:val="18"/>
          <w:szCs w:val="18"/>
        </w:rPr>
        <w:t xml:space="preserve"> </w:t>
      </w:r>
      <w:r w:rsidRPr="00EF7BF5">
        <w:rPr>
          <w:rFonts w:ascii="Verdana" w:hAnsi="Verdana" w:cs="Arial"/>
          <w:sz w:val="18"/>
          <w:szCs w:val="18"/>
        </w:rPr>
        <w:t>na zimno.</w:t>
      </w:r>
      <w:r w:rsidRPr="00EF7BF5">
        <w:rPr>
          <w:rFonts w:ascii="Verdana" w:hAnsi="Verdana"/>
          <w:sz w:val="18"/>
          <w:szCs w:val="18"/>
        </w:rPr>
        <w:t xml:space="preserve"> Wbudowanie ma nie wymagać smarowania krawędzi ubytków nawierzchni oraz nadawania regularnego kształtu krawędziom.</w:t>
      </w:r>
    </w:p>
    <w:p w14:paraId="5E273AF0" w14:textId="77777777" w:rsidR="0074494B" w:rsidRPr="00EF7BF5" w:rsidRDefault="0074494B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7B5A2B33" w14:textId="3B1F728D" w:rsidR="008B3CB8" w:rsidRDefault="008B3CB8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407A59BF" w14:textId="30D1DC04" w:rsidR="00EF4FC2" w:rsidRDefault="00EF4FC2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7DF240F1" w14:textId="0CFCBE65" w:rsidR="00EF4FC2" w:rsidRDefault="00EF4FC2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5720E768" w14:textId="77777777" w:rsidR="004242F7" w:rsidRDefault="004242F7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440B381E" w14:textId="77777777" w:rsidR="00EF4FC2" w:rsidRPr="00EF7BF5" w:rsidRDefault="00EF4FC2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4D383DE3" w14:textId="77777777" w:rsidR="000C0463" w:rsidRPr="00EF7BF5" w:rsidRDefault="003278B8" w:rsidP="003F610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lastRenderedPageBreak/>
        <w:t>Materiały</w:t>
      </w:r>
    </w:p>
    <w:p w14:paraId="01AAF8C6" w14:textId="77777777" w:rsidR="001F3357" w:rsidRPr="00EF7BF5" w:rsidRDefault="001F3357" w:rsidP="003F6104">
      <w:pPr>
        <w:pStyle w:val="Akapitzlist"/>
        <w:spacing w:after="0"/>
        <w:ind w:left="426"/>
        <w:jc w:val="both"/>
        <w:rPr>
          <w:rFonts w:ascii="Verdana" w:hAnsi="Verdana"/>
          <w:b/>
          <w:sz w:val="18"/>
          <w:szCs w:val="18"/>
        </w:rPr>
      </w:pPr>
    </w:p>
    <w:p w14:paraId="1716661A" w14:textId="26263A8C" w:rsidR="000C0463" w:rsidRDefault="000C0463" w:rsidP="003F6104">
      <w:pPr>
        <w:pStyle w:val="Akapitzlist"/>
        <w:numPr>
          <w:ilvl w:val="1"/>
          <w:numId w:val="3"/>
        </w:numPr>
        <w:spacing w:after="0"/>
        <w:ind w:left="567" w:hanging="567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Zamawiający wymaga aby materiały zastosowane do mieszanek mineralno-asfaltowych na zimno zapewniały następujące właściwości mieszanek będących przedmiotem zamówienia :</w:t>
      </w:r>
    </w:p>
    <w:p w14:paraId="23A0DF82" w14:textId="77777777" w:rsidR="001E7EFB" w:rsidRPr="00EF7BF5" w:rsidRDefault="001E7EFB" w:rsidP="001E7EFB">
      <w:pPr>
        <w:pStyle w:val="Akapitzlist"/>
        <w:spacing w:after="0"/>
        <w:ind w:left="567"/>
        <w:jc w:val="both"/>
        <w:rPr>
          <w:rFonts w:ascii="Verdana" w:hAnsi="Verdana"/>
          <w:sz w:val="18"/>
          <w:szCs w:val="18"/>
        </w:rPr>
      </w:pPr>
    </w:p>
    <w:p w14:paraId="5157A054" w14:textId="77777777" w:rsidR="000C0463" w:rsidRPr="00EF7BF5" w:rsidRDefault="000C0463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masa mineralno-asfaltowa na zimno powinna posiadać uziarnienie na bazie grysu kamiennego frakcji 0-8 mm;</w:t>
      </w:r>
    </w:p>
    <w:p w14:paraId="29AE9FCB" w14:textId="77777777" w:rsidR="000C0463" w:rsidRPr="00EF7BF5" w:rsidRDefault="006D035F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zawartość</w:t>
      </w:r>
      <w:r w:rsidR="000C0463" w:rsidRPr="00EF7BF5">
        <w:rPr>
          <w:rFonts w:ascii="Verdana" w:hAnsi="Verdana"/>
          <w:sz w:val="18"/>
          <w:szCs w:val="18"/>
        </w:rPr>
        <w:t xml:space="preserve"> pyłów do 0,5%;</w:t>
      </w:r>
    </w:p>
    <w:p w14:paraId="2B34EA17" w14:textId="77777777" w:rsidR="000C0463" w:rsidRPr="00EF7BF5" w:rsidRDefault="000C0463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asfalt upłynniony spełniający wymagania PN-74/C-96173 Przetwory naftowe. Asfalty upłynnione AUN do nawierzchni drogowych z dodatkiem modyfikatorów;</w:t>
      </w:r>
    </w:p>
    <w:p w14:paraId="280548CD" w14:textId="77777777" w:rsidR="000C0463" w:rsidRPr="00EF7BF5" w:rsidRDefault="006D035F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adhezyjność zastosowanych środków musi pozwalać  na wbudowanie mieszan</w:t>
      </w:r>
      <w:r w:rsidR="00E03424" w:rsidRPr="00EF7BF5">
        <w:rPr>
          <w:rFonts w:ascii="Verdana" w:hAnsi="Verdana"/>
          <w:sz w:val="18"/>
          <w:szCs w:val="18"/>
        </w:rPr>
        <w:t xml:space="preserve">ki </w:t>
      </w:r>
      <w:r w:rsidR="001F29D0" w:rsidRPr="00EF7BF5">
        <w:rPr>
          <w:rFonts w:ascii="Verdana" w:hAnsi="Verdana" w:cs="Arial"/>
          <w:sz w:val="18"/>
          <w:szCs w:val="18"/>
        </w:rPr>
        <w:t xml:space="preserve">mineralno-asfaltowej na zimno </w:t>
      </w:r>
      <w:r w:rsidR="00E03424" w:rsidRPr="00EF7BF5">
        <w:rPr>
          <w:rFonts w:ascii="Verdana" w:hAnsi="Verdana"/>
          <w:sz w:val="18"/>
          <w:szCs w:val="18"/>
        </w:rPr>
        <w:t>w </w:t>
      </w:r>
      <w:r w:rsidRPr="00EF7BF5">
        <w:rPr>
          <w:rFonts w:ascii="Verdana" w:hAnsi="Verdana"/>
          <w:sz w:val="18"/>
          <w:szCs w:val="18"/>
        </w:rPr>
        <w:t xml:space="preserve">temperaturach </w:t>
      </w:r>
      <w:r w:rsidR="008A7463" w:rsidRPr="00EF7BF5">
        <w:rPr>
          <w:rFonts w:ascii="Verdana" w:hAnsi="Verdana"/>
          <w:sz w:val="18"/>
          <w:szCs w:val="18"/>
        </w:rPr>
        <w:t xml:space="preserve">co najmniej </w:t>
      </w:r>
      <w:r w:rsidRPr="00EF7BF5">
        <w:rPr>
          <w:rFonts w:ascii="Verdana" w:hAnsi="Verdana"/>
          <w:sz w:val="18"/>
          <w:szCs w:val="18"/>
        </w:rPr>
        <w:t xml:space="preserve">od - </w:t>
      </w:r>
      <w:r w:rsidR="008B3CB8" w:rsidRPr="00EF7BF5">
        <w:rPr>
          <w:rFonts w:ascii="Verdana" w:hAnsi="Verdana"/>
          <w:sz w:val="18"/>
          <w:szCs w:val="18"/>
        </w:rPr>
        <w:t>20</w:t>
      </w:r>
      <w:r w:rsidRPr="00EF7BF5">
        <w:rPr>
          <w:rFonts w:ascii="Verdana" w:hAnsi="Verdana"/>
          <w:sz w:val="18"/>
          <w:szCs w:val="18"/>
        </w:rPr>
        <w:t>˚C do +30˚C</w:t>
      </w:r>
      <w:r w:rsidR="00293E3C" w:rsidRPr="00EF7BF5">
        <w:rPr>
          <w:rFonts w:ascii="Verdana" w:hAnsi="Verdana"/>
          <w:sz w:val="18"/>
          <w:szCs w:val="18"/>
        </w:rPr>
        <w:t xml:space="preserve"> oraz na wilgotne powierzchnie;</w:t>
      </w:r>
    </w:p>
    <w:p w14:paraId="6DC6AF25" w14:textId="0B9982A2" w:rsidR="000C0463" w:rsidRPr="00EF7BF5" w:rsidRDefault="006D035F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możliwość przechowywania przez okres min. </w:t>
      </w:r>
      <w:r w:rsidR="00921310" w:rsidRPr="00EF7BF5">
        <w:rPr>
          <w:rFonts w:ascii="Verdana" w:hAnsi="Verdana"/>
          <w:sz w:val="18"/>
          <w:szCs w:val="18"/>
        </w:rPr>
        <w:t>12</w:t>
      </w:r>
      <w:r w:rsidRPr="00EF7BF5">
        <w:rPr>
          <w:rFonts w:ascii="Verdana" w:hAnsi="Verdana"/>
          <w:sz w:val="18"/>
          <w:szCs w:val="18"/>
        </w:rPr>
        <w:t xml:space="preserve"> miesięcy</w:t>
      </w:r>
      <w:r w:rsidR="00111818" w:rsidRPr="00EF7BF5">
        <w:rPr>
          <w:rFonts w:ascii="Verdana" w:hAnsi="Verdana"/>
          <w:sz w:val="18"/>
          <w:szCs w:val="18"/>
        </w:rPr>
        <w:t xml:space="preserve"> od daty dostawy</w:t>
      </w:r>
      <w:r w:rsidRPr="00EF7BF5">
        <w:rPr>
          <w:rFonts w:ascii="Verdana" w:hAnsi="Verdana"/>
          <w:sz w:val="18"/>
          <w:szCs w:val="18"/>
        </w:rPr>
        <w:t xml:space="preserve"> bez utraty jej właściwości fizyko-chemicznych;</w:t>
      </w:r>
    </w:p>
    <w:p w14:paraId="7A3A1400" w14:textId="77777777" w:rsidR="006D035F" w:rsidRPr="00EF7BF5" w:rsidRDefault="006D035F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t>powinna posiadać wygląd jednolity</w:t>
      </w:r>
      <w:r w:rsidR="00321CB3" w:rsidRPr="00EF7BF5">
        <w:rPr>
          <w:rFonts w:ascii="Verdana" w:hAnsi="Verdana" w:cs="Arial"/>
          <w:sz w:val="18"/>
          <w:szCs w:val="18"/>
        </w:rPr>
        <w:t>;</w:t>
      </w:r>
    </w:p>
    <w:p w14:paraId="211E440E" w14:textId="77777777" w:rsidR="00321CB3" w:rsidRPr="00EF7BF5" w:rsidRDefault="00321CB3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powinna zapewnić możliwość </w:t>
      </w:r>
      <w:r w:rsidR="00102C6F" w:rsidRPr="00EF7BF5">
        <w:rPr>
          <w:rFonts w:ascii="Verdana" w:hAnsi="Verdana"/>
          <w:sz w:val="18"/>
          <w:szCs w:val="18"/>
        </w:rPr>
        <w:t xml:space="preserve">łatwego </w:t>
      </w:r>
      <w:r w:rsidRPr="00EF7BF5">
        <w:rPr>
          <w:rFonts w:ascii="Verdana" w:hAnsi="Verdana"/>
          <w:sz w:val="18"/>
          <w:szCs w:val="18"/>
        </w:rPr>
        <w:t xml:space="preserve">rozłożenia </w:t>
      </w:r>
      <w:r w:rsidR="00102C6F" w:rsidRPr="00EF7BF5">
        <w:rPr>
          <w:rFonts w:ascii="Verdana" w:hAnsi="Verdana"/>
          <w:sz w:val="18"/>
          <w:szCs w:val="18"/>
        </w:rPr>
        <w:t xml:space="preserve">w remontowanym miejscu </w:t>
      </w:r>
      <w:r w:rsidRPr="00EF7BF5">
        <w:rPr>
          <w:rFonts w:ascii="Verdana" w:hAnsi="Verdana"/>
          <w:sz w:val="18"/>
          <w:szCs w:val="18"/>
        </w:rPr>
        <w:t xml:space="preserve">mieszanki </w:t>
      </w:r>
      <w:r w:rsidR="001F29D0" w:rsidRPr="00EF7BF5">
        <w:rPr>
          <w:rFonts w:ascii="Verdana" w:hAnsi="Verdana" w:cs="Arial"/>
          <w:sz w:val="18"/>
          <w:szCs w:val="18"/>
        </w:rPr>
        <w:t>mineralno-asfaltowej na zimno</w:t>
      </w:r>
      <w:r w:rsidRPr="00EF7BF5">
        <w:rPr>
          <w:rFonts w:ascii="Verdana" w:hAnsi="Verdana"/>
          <w:sz w:val="18"/>
          <w:szCs w:val="18"/>
        </w:rPr>
        <w:t>, bez konieczności używania ciężkiego sprzętu oraz specjalnych</w:t>
      </w:r>
      <w:r w:rsidR="001F29D0" w:rsidRPr="00EF7BF5">
        <w:rPr>
          <w:rFonts w:ascii="Verdana" w:hAnsi="Verdana"/>
          <w:sz w:val="18"/>
          <w:szCs w:val="18"/>
        </w:rPr>
        <w:t xml:space="preserve"> narzędzi, a także podgrzewania</w:t>
      </w:r>
      <w:r w:rsidRPr="00EF7BF5">
        <w:rPr>
          <w:rFonts w:ascii="Verdana" w:hAnsi="Verdana"/>
          <w:sz w:val="18"/>
          <w:szCs w:val="18"/>
        </w:rPr>
        <w:t>, mieszania cięcia i wałowania;</w:t>
      </w:r>
    </w:p>
    <w:p w14:paraId="212590E6" w14:textId="77777777" w:rsidR="00321CB3" w:rsidRPr="00EF7BF5" w:rsidRDefault="001F29D0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nadmiar mieszanki</w:t>
      </w:r>
      <w:r w:rsidR="00321CB3" w:rsidRPr="00EF7BF5">
        <w:rPr>
          <w:rFonts w:ascii="Verdana" w:hAnsi="Verdana"/>
          <w:sz w:val="18"/>
          <w:szCs w:val="18"/>
        </w:rPr>
        <w:t xml:space="preserve"> </w:t>
      </w:r>
      <w:r w:rsidRPr="00EF7BF5">
        <w:rPr>
          <w:rFonts w:ascii="Verdana" w:hAnsi="Verdana" w:cs="Arial"/>
          <w:sz w:val="18"/>
          <w:szCs w:val="18"/>
        </w:rPr>
        <w:t>mineralno-asfaltowej na zimno</w:t>
      </w:r>
      <w:r w:rsidRPr="00EF7BF5">
        <w:rPr>
          <w:rFonts w:ascii="Verdana" w:hAnsi="Verdana"/>
          <w:sz w:val="18"/>
          <w:szCs w:val="18"/>
        </w:rPr>
        <w:t xml:space="preserve"> </w:t>
      </w:r>
      <w:r w:rsidR="00321CB3" w:rsidRPr="00EF7BF5">
        <w:rPr>
          <w:rFonts w:ascii="Verdana" w:hAnsi="Verdana"/>
          <w:sz w:val="18"/>
          <w:szCs w:val="18"/>
        </w:rPr>
        <w:t>po przeprowadzonych remontach ma pozwalać na powtórne zebranie z powrotem do pojemnika i pozwolić do przeprowadzenia następnych napraw;</w:t>
      </w:r>
    </w:p>
    <w:p w14:paraId="393489CB" w14:textId="77777777" w:rsidR="00321CB3" w:rsidRPr="00EF7BF5" w:rsidRDefault="00321CB3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możliwość oddania wyremontowanych nawierzchni do</w:t>
      </w:r>
      <w:r w:rsidR="001F29D0" w:rsidRPr="00EF7BF5">
        <w:rPr>
          <w:rFonts w:ascii="Verdana" w:hAnsi="Verdana"/>
          <w:sz w:val="18"/>
          <w:szCs w:val="18"/>
        </w:rPr>
        <w:t xml:space="preserve"> ruchu natychmiast po naprawie,</w:t>
      </w:r>
      <w:r w:rsidRPr="00EF7BF5">
        <w:rPr>
          <w:rFonts w:ascii="Verdana" w:hAnsi="Verdana"/>
          <w:sz w:val="18"/>
          <w:szCs w:val="18"/>
        </w:rPr>
        <w:t xml:space="preserve"> przy czym obciążenie ruchem pojazdów nie może mieć </w:t>
      </w:r>
      <w:r w:rsidR="008A7463" w:rsidRPr="00EF7BF5">
        <w:rPr>
          <w:rFonts w:ascii="Verdana" w:hAnsi="Verdana"/>
          <w:sz w:val="18"/>
          <w:szCs w:val="18"/>
        </w:rPr>
        <w:t xml:space="preserve">negatywnego </w:t>
      </w:r>
      <w:r w:rsidRPr="00EF7BF5">
        <w:rPr>
          <w:rFonts w:ascii="Verdana" w:hAnsi="Verdana"/>
          <w:sz w:val="18"/>
          <w:szCs w:val="18"/>
        </w:rPr>
        <w:t>wpływu na dojrzewanie mieszanki</w:t>
      </w:r>
      <w:r w:rsidR="001F29D0" w:rsidRPr="00EF7BF5">
        <w:rPr>
          <w:rFonts w:ascii="Verdana" w:hAnsi="Verdana"/>
          <w:sz w:val="18"/>
          <w:szCs w:val="18"/>
        </w:rPr>
        <w:t xml:space="preserve"> </w:t>
      </w:r>
      <w:r w:rsidR="001F29D0" w:rsidRPr="00EF7BF5">
        <w:rPr>
          <w:rFonts w:ascii="Verdana" w:hAnsi="Verdana" w:cs="Arial"/>
          <w:sz w:val="18"/>
          <w:szCs w:val="18"/>
        </w:rPr>
        <w:t>mineralno-asfaltowej na zimno</w:t>
      </w:r>
      <w:r w:rsidRPr="00EF7BF5">
        <w:rPr>
          <w:rFonts w:ascii="Verdana" w:hAnsi="Verdana"/>
          <w:sz w:val="18"/>
          <w:szCs w:val="18"/>
        </w:rPr>
        <w:t>.</w:t>
      </w:r>
    </w:p>
    <w:p w14:paraId="2F96FA1A" w14:textId="77777777" w:rsidR="006D035F" w:rsidRPr="00EF7BF5" w:rsidRDefault="006D035F" w:rsidP="003F6104">
      <w:pPr>
        <w:spacing w:after="0"/>
        <w:jc w:val="both"/>
        <w:rPr>
          <w:rFonts w:ascii="Verdana" w:hAnsi="Verdana"/>
          <w:sz w:val="18"/>
          <w:szCs w:val="18"/>
        </w:rPr>
      </w:pPr>
    </w:p>
    <w:p w14:paraId="4E058A9D" w14:textId="7491D36F" w:rsidR="004C2A44" w:rsidRDefault="000C0463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Każda dostawa mieszanki mineralno-asfaltowej na zimno musi posiadać </w:t>
      </w:r>
      <w:r w:rsidR="006D035F" w:rsidRPr="00EF7BF5">
        <w:rPr>
          <w:rFonts w:ascii="Verdana" w:hAnsi="Verdana"/>
          <w:sz w:val="18"/>
          <w:szCs w:val="18"/>
        </w:rPr>
        <w:t xml:space="preserve">Aprobatę Techniczną </w:t>
      </w:r>
      <w:proofErr w:type="spellStart"/>
      <w:r w:rsidR="006D035F" w:rsidRPr="00EF7BF5">
        <w:rPr>
          <w:rFonts w:ascii="Verdana" w:hAnsi="Verdana"/>
          <w:sz w:val="18"/>
          <w:szCs w:val="18"/>
        </w:rPr>
        <w:t>IBDiM</w:t>
      </w:r>
      <w:proofErr w:type="spellEnd"/>
      <w:r w:rsidR="006D035F" w:rsidRPr="00EF7BF5">
        <w:rPr>
          <w:rFonts w:ascii="Verdana" w:hAnsi="Verdana"/>
          <w:sz w:val="18"/>
          <w:szCs w:val="18"/>
        </w:rPr>
        <w:t xml:space="preserve"> (lub Atest zgodny z normami) oraz Atest Higieniczny PZH.</w:t>
      </w:r>
      <w:r w:rsidR="001F3357" w:rsidRPr="00EF7BF5">
        <w:rPr>
          <w:rFonts w:ascii="Verdana" w:hAnsi="Verdana"/>
          <w:sz w:val="18"/>
          <w:szCs w:val="18"/>
        </w:rPr>
        <w:t xml:space="preserve"> Dostawca jest zobowiązany do </w:t>
      </w:r>
      <w:r w:rsidR="00921310" w:rsidRPr="00EF7BF5">
        <w:rPr>
          <w:rFonts w:ascii="Verdana" w:hAnsi="Verdana"/>
          <w:sz w:val="18"/>
          <w:szCs w:val="18"/>
        </w:rPr>
        <w:t xml:space="preserve">dostarczania </w:t>
      </w:r>
      <w:r w:rsidR="001F3357" w:rsidRPr="00EF7BF5">
        <w:rPr>
          <w:rFonts w:ascii="Verdana" w:hAnsi="Verdana"/>
          <w:sz w:val="18"/>
          <w:szCs w:val="18"/>
        </w:rPr>
        <w:t xml:space="preserve">aktualnej w/w dokumentacji </w:t>
      </w:r>
      <w:r w:rsidR="00921310" w:rsidRPr="00EF7BF5">
        <w:rPr>
          <w:rFonts w:ascii="Verdana" w:hAnsi="Verdana"/>
          <w:sz w:val="18"/>
          <w:szCs w:val="18"/>
        </w:rPr>
        <w:t xml:space="preserve">przy realizacji dostawy </w:t>
      </w:r>
      <w:r w:rsidR="001F3357" w:rsidRPr="00EF7BF5">
        <w:rPr>
          <w:rFonts w:ascii="Verdana" w:hAnsi="Verdana"/>
          <w:sz w:val="18"/>
          <w:szCs w:val="18"/>
        </w:rPr>
        <w:t>przez cały okres trwania umowy.</w:t>
      </w:r>
    </w:p>
    <w:p w14:paraId="5E04B98F" w14:textId="77777777" w:rsidR="002B59C0" w:rsidRPr="00EF7BF5" w:rsidRDefault="002B59C0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3072B3EC" w14:textId="6565E5FD" w:rsidR="001849AE" w:rsidRDefault="00A15251" w:rsidP="003F6104">
      <w:pPr>
        <w:pStyle w:val="Akapitzlist"/>
        <w:numPr>
          <w:ilvl w:val="1"/>
          <w:numId w:val="3"/>
        </w:numPr>
        <w:spacing w:after="0"/>
        <w:ind w:left="567" w:hanging="567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Każde opakowanie masy powinno zawierać</w:t>
      </w:r>
      <w:r w:rsidR="001849AE" w:rsidRPr="00EF7BF5">
        <w:rPr>
          <w:rFonts w:ascii="Verdana" w:hAnsi="Verdana"/>
          <w:sz w:val="18"/>
          <w:szCs w:val="18"/>
        </w:rPr>
        <w:t xml:space="preserve"> następujące dane: </w:t>
      </w:r>
    </w:p>
    <w:p w14:paraId="11350DEE" w14:textId="77777777" w:rsidR="00BB2602" w:rsidRPr="00EF7BF5" w:rsidRDefault="00BB2602" w:rsidP="00BB2602">
      <w:pPr>
        <w:pStyle w:val="Akapitzlist"/>
        <w:spacing w:after="0"/>
        <w:ind w:left="567"/>
        <w:jc w:val="both"/>
        <w:rPr>
          <w:rFonts w:ascii="Verdana" w:hAnsi="Verdana"/>
          <w:sz w:val="18"/>
          <w:szCs w:val="18"/>
        </w:rPr>
      </w:pPr>
    </w:p>
    <w:p w14:paraId="3B6D37FB" w14:textId="77777777" w:rsidR="001849AE" w:rsidRPr="00EF7BF5" w:rsidRDefault="000639BB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nazwę wyrobu;</w:t>
      </w:r>
    </w:p>
    <w:p w14:paraId="68096A74" w14:textId="77777777" w:rsidR="001849AE" w:rsidRPr="00EF7BF5" w:rsidRDefault="001849AE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nazwę i adres produ</w:t>
      </w:r>
      <w:r w:rsidR="000639BB" w:rsidRPr="00EF7BF5">
        <w:rPr>
          <w:rFonts w:ascii="Verdana" w:hAnsi="Verdana"/>
          <w:sz w:val="18"/>
          <w:szCs w:val="18"/>
        </w:rPr>
        <w:t>centa;</w:t>
      </w:r>
    </w:p>
    <w:p w14:paraId="4C45CEEA" w14:textId="77777777" w:rsidR="001849AE" w:rsidRPr="00EF7BF5" w:rsidRDefault="000639BB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masę netto;</w:t>
      </w:r>
    </w:p>
    <w:p w14:paraId="2D1FBAA1" w14:textId="77777777" w:rsidR="001849AE" w:rsidRPr="00EF7BF5" w:rsidRDefault="001849AE" w:rsidP="00260DB1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datę produkcji i okres przydatności do stosowania</w:t>
      </w:r>
      <w:r w:rsidR="00DE4488" w:rsidRPr="00EF7BF5">
        <w:rPr>
          <w:rFonts w:ascii="Verdana" w:hAnsi="Verdana"/>
          <w:sz w:val="18"/>
          <w:szCs w:val="18"/>
        </w:rPr>
        <w:t xml:space="preserve"> (nie mniej niż 9 miesięcy od daty dostawy do Zamawiającego)</w:t>
      </w:r>
      <w:r w:rsidR="00374488" w:rsidRPr="00EF7BF5">
        <w:rPr>
          <w:rFonts w:ascii="Verdana" w:hAnsi="Verdana"/>
          <w:sz w:val="18"/>
          <w:szCs w:val="18"/>
        </w:rPr>
        <w:t xml:space="preserve"> oraz </w:t>
      </w:r>
      <w:r w:rsidR="000639BB" w:rsidRPr="00EF7BF5">
        <w:rPr>
          <w:rFonts w:ascii="Verdana" w:hAnsi="Verdana"/>
          <w:sz w:val="18"/>
          <w:szCs w:val="18"/>
        </w:rPr>
        <w:t>warunki magazynowania;</w:t>
      </w:r>
    </w:p>
    <w:p w14:paraId="3547813D" w14:textId="77777777" w:rsidR="001849AE" w:rsidRPr="00EF7BF5" w:rsidRDefault="001849AE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zalecenia BHP i zalecenia zgodne z ates</w:t>
      </w:r>
      <w:r w:rsidR="000639BB" w:rsidRPr="00EF7BF5">
        <w:rPr>
          <w:rFonts w:ascii="Verdana" w:hAnsi="Verdana"/>
          <w:sz w:val="18"/>
          <w:szCs w:val="18"/>
        </w:rPr>
        <w:t>tem higienicznym</w:t>
      </w:r>
      <w:r w:rsidR="004C2A44" w:rsidRPr="00EF7BF5">
        <w:rPr>
          <w:rFonts w:ascii="Verdana" w:hAnsi="Verdana"/>
          <w:sz w:val="18"/>
          <w:szCs w:val="18"/>
        </w:rPr>
        <w:t xml:space="preserve"> PIH</w:t>
      </w:r>
      <w:r w:rsidR="000639BB" w:rsidRPr="00EF7BF5">
        <w:rPr>
          <w:rFonts w:ascii="Verdana" w:hAnsi="Verdana"/>
          <w:sz w:val="18"/>
          <w:szCs w:val="18"/>
        </w:rPr>
        <w:t>;</w:t>
      </w:r>
    </w:p>
    <w:p w14:paraId="1335D755" w14:textId="77777777" w:rsidR="009C5EA9" w:rsidRDefault="001849AE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informacji, że wyrób został wyprodukowany w oparciu o (np. aprobatę techniczną </w:t>
      </w:r>
      <w:proofErr w:type="spellStart"/>
      <w:r w:rsidRPr="00EF7BF5">
        <w:rPr>
          <w:rFonts w:ascii="Verdana" w:hAnsi="Verdana"/>
          <w:sz w:val="18"/>
          <w:szCs w:val="18"/>
        </w:rPr>
        <w:t>IBDiM</w:t>
      </w:r>
      <w:proofErr w:type="spellEnd"/>
      <w:r w:rsidR="004C2A44" w:rsidRPr="00EF7BF5">
        <w:rPr>
          <w:rFonts w:ascii="Verdana" w:hAnsi="Verdana"/>
          <w:sz w:val="18"/>
          <w:szCs w:val="18"/>
        </w:rPr>
        <w:t xml:space="preserve"> lub Atest zgodny z normami</w:t>
      </w:r>
      <w:r w:rsidR="000639BB" w:rsidRPr="00EF7BF5">
        <w:rPr>
          <w:rFonts w:ascii="Verdana" w:hAnsi="Verdana"/>
          <w:sz w:val="18"/>
          <w:szCs w:val="18"/>
        </w:rPr>
        <w:t>);</w:t>
      </w:r>
    </w:p>
    <w:p w14:paraId="6330DA84" w14:textId="77777777" w:rsidR="002B59C0" w:rsidRPr="00EF7BF5" w:rsidRDefault="002B59C0" w:rsidP="001E7EFB">
      <w:pPr>
        <w:pStyle w:val="Akapitzlist"/>
        <w:spacing w:after="0"/>
        <w:ind w:left="567"/>
        <w:jc w:val="both"/>
        <w:rPr>
          <w:rFonts w:ascii="Verdana" w:hAnsi="Verdana"/>
          <w:sz w:val="18"/>
          <w:szCs w:val="18"/>
        </w:rPr>
      </w:pPr>
    </w:p>
    <w:p w14:paraId="13928703" w14:textId="77777777" w:rsidR="00E41B42" w:rsidRDefault="00E41B42" w:rsidP="00E41B42">
      <w:pPr>
        <w:pStyle w:val="Akapitzlist"/>
        <w:spacing w:after="0"/>
        <w:ind w:left="284"/>
        <w:jc w:val="both"/>
        <w:rPr>
          <w:rFonts w:ascii="Verdana" w:hAnsi="Verdana"/>
          <w:sz w:val="18"/>
          <w:szCs w:val="18"/>
        </w:rPr>
      </w:pPr>
    </w:p>
    <w:p w14:paraId="77523B3A" w14:textId="77777777" w:rsidR="008A62D1" w:rsidRPr="00EF7BF5" w:rsidRDefault="00FD440E" w:rsidP="003F6104">
      <w:pPr>
        <w:pStyle w:val="Akapitzlist"/>
        <w:numPr>
          <w:ilvl w:val="0"/>
          <w:numId w:val="3"/>
        </w:numPr>
        <w:spacing w:after="6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T</w:t>
      </w:r>
      <w:r w:rsidR="008A62D1" w:rsidRPr="00EF7BF5">
        <w:rPr>
          <w:rFonts w:ascii="Verdana" w:hAnsi="Verdana"/>
          <w:b/>
          <w:sz w:val="18"/>
          <w:szCs w:val="18"/>
        </w:rPr>
        <w:t xml:space="preserve">ransport </w:t>
      </w:r>
    </w:p>
    <w:p w14:paraId="28B728AB" w14:textId="6CF6C30B" w:rsidR="00935BD4" w:rsidRDefault="00FD440E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Transport </w:t>
      </w:r>
      <w:r w:rsidR="004C43BD" w:rsidRPr="00EF7BF5">
        <w:rPr>
          <w:rFonts w:ascii="Verdana" w:hAnsi="Verdana"/>
          <w:sz w:val="18"/>
          <w:szCs w:val="18"/>
        </w:rPr>
        <w:t xml:space="preserve">mieszanki mineralno-bitumicznej </w:t>
      </w:r>
      <w:r w:rsidR="001F29D0" w:rsidRPr="00EF7BF5">
        <w:rPr>
          <w:rFonts w:ascii="Verdana" w:hAnsi="Verdana"/>
          <w:sz w:val="18"/>
          <w:szCs w:val="18"/>
        </w:rPr>
        <w:t xml:space="preserve">na zimno </w:t>
      </w:r>
      <w:r w:rsidR="004C43BD" w:rsidRPr="00EF7BF5">
        <w:rPr>
          <w:rFonts w:ascii="Verdana" w:hAnsi="Verdana"/>
          <w:sz w:val="18"/>
          <w:szCs w:val="18"/>
        </w:rPr>
        <w:t xml:space="preserve">może odbywać się dowolnym samochodem dostawczym pozwalającym na ręczny rozładunek dostarczanej partii mieszanki </w:t>
      </w:r>
      <w:r w:rsidR="001F29D0" w:rsidRPr="00EF7BF5">
        <w:rPr>
          <w:rFonts w:ascii="Verdana" w:hAnsi="Verdana" w:cs="Arial"/>
          <w:sz w:val="18"/>
          <w:szCs w:val="18"/>
        </w:rPr>
        <w:t>mineralno-asfaltowej na zimno</w:t>
      </w:r>
      <w:r w:rsidR="004C43BD" w:rsidRPr="00EF7BF5">
        <w:rPr>
          <w:rFonts w:ascii="Verdana" w:hAnsi="Verdana"/>
          <w:sz w:val="18"/>
          <w:szCs w:val="18"/>
        </w:rPr>
        <w:t>, bez konieczności sto</w:t>
      </w:r>
      <w:r w:rsidR="001F29D0" w:rsidRPr="00EF7BF5">
        <w:rPr>
          <w:rFonts w:ascii="Verdana" w:hAnsi="Verdana"/>
          <w:sz w:val="18"/>
          <w:szCs w:val="18"/>
        </w:rPr>
        <w:t>sowania sprzętu do rozładunku (np. wózka widłowego</w:t>
      </w:r>
      <w:r w:rsidR="004C43BD" w:rsidRPr="00EF7BF5">
        <w:rPr>
          <w:rFonts w:ascii="Verdana" w:hAnsi="Verdana"/>
          <w:sz w:val="18"/>
          <w:szCs w:val="18"/>
        </w:rPr>
        <w:t xml:space="preserve">). </w:t>
      </w:r>
      <w:r w:rsidR="004536E2" w:rsidRPr="00EF7BF5">
        <w:rPr>
          <w:rFonts w:ascii="Verdana" w:hAnsi="Verdana"/>
          <w:sz w:val="18"/>
          <w:szCs w:val="18"/>
        </w:rPr>
        <w:t>Dostarczon</w:t>
      </w:r>
      <w:r w:rsidR="00102C6F" w:rsidRPr="00EF7BF5">
        <w:rPr>
          <w:rFonts w:ascii="Verdana" w:hAnsi="Verdana"/>
          <w:sz w:val="18"/>
          <w:szCs w:val="18"/>
        </w:rPr>
        <w:t>a partia</w:t>
      </w:r>
      <w:r w:rsidR="004536E2" w:rsidRPr="00EF7BF5">
        <w:rPr>
          <w:rFonts w:ascii="Verdana" w:hAnsi="Verdana"/>
          <w:sz w:val="18"/>
          <w:szCs w:val="18"/>
        </w:rPr>
        <w:t xml:space="preserve"> towaru </w:t>
      </w:r>
      <w:r w:rsidR="00102C6F" w:rsidRPr="00EF7BF5">
        <w:rPr>
          <w:rFonts w:ascii="Verdana" w:hAnsi="Verdana"/>
          <w:sz w:val="18"/>
          <w:szCs w:val="18"/>
        </w:rPr>
        <w:t xml:space="preserve">zostanie </w:t>
      </w:r>
      <w:r w:rsidR="004536E2" w:rsidRPr="00EF7BF5">
        <w:rPr>
          <w:rFonts w:ascii="Verdana" w:hAnsi="Verdana"/>
          <w:sz w:val="18"/>
          <w:szCs w:val="18"/>
        </w:rPr>
        <w:t>rozładowa</w:t>
      </w:r>
      <w:r w:rsidR="00102C6F" w:rsidRPr="00EF7BF5">
        <w:rPr>
          <w:rFonts w:ascii="Verdana" w:hAnsi="Verdana"/>
          <w:sz w:val="18"/>
          <w:szCs w:val="18"/>
        </w:rPr>
        <w:t>na przez Dostawcę</w:t>
      </w:r>
      <w:r w:rsidR="004536E2" w:rsidRPr="00EF7BF5">
        <w:rPr>
          <w:rFonts w:ascii="Verdana" w:hAnsi="Verdana"/>
          <w:sz w:val="18"/>
          <w:szCs w:val="18"/>
        </w:rPr>
        <w:t xml:space="preserve"> na terenie Obwodu Drogowego w miejscu wskazanym przez przedstawiciela Zamawiającego. </w:t>
      </w:r>
      <w:r w:rsidR="004C43BD" w:rsidRPr="00EF7BF5">
        <w:rPr>
          <w:rFonts w:ascii="Verdana" w:hAnsi="Verdana"/>
          <w:sz w:val="18"/>
          <w:szCs w:val="18"/>
        </w:rPr>
        <w:t>Masa</w:t>
      </w:r>
      <w:r w:rsidR="00E77880">
        <w:rPr>
          <w:rFonts w:ascii="Verdana" w:hAnsi="Verdana"/>
          <w:sz w:val="18"/>
          <w:szCs w:val="18"/>
        </w:rPr>
        <w:t xml:space="preserve"> </w:t>
      </w:r>
      <w:r w:rsidR="004536E2" w:rsidRPr="00EF7BF5">
        <w:rPr>
          <w:rFonts w:ascii="Verdana" w:hAnsi="Verdana"/>
          <w:sz w:val="18"/>
          <w:szCs w:val="18"/>
        </w:rPr>
        <w:t>na zimno powinna być pakowana w </w:t>
      </w:r>
      <w:r w:rsidR="004C43BD" w:rsidRPr="00EF7BF5">
        <w:rPr>
          <w:rFonts w:ascii="Verdana" w:hAnsi="Verdana"/>
          <w:sz w:val="18"/>
          <w:szCs w:val="18"/>
        </w:rPr>
        <w:t xml:space="preserve">szczelne </w:t>
      </w:r>
      <w:r w:rsidR="00EA6094" w:rsidRPr="00EF7BF5">
        <w:rPr>
          <w:rFonts w:ascii="Verdana" w:hAnsi="Verdana"/>
          <w:sz w:val="18"/>
          <w:szCs w:val="18"/>
        </w:rPr>
        <w:t xml:space="preserve">opakowania zawierające </w:t>
      </w:r>
      <w:r w:rsidR="00D4102F" w:rsidRPr="00EF7BF5">
        <w:rPr>
          <w:rFonts w:ascii="Verdana" w:hAnsi="Verdana"/>
          <w:sz w:val="18"/>
          <w:szCs w:val="18"/>
        </w:rPr>
        <w:t>20</w:t>
      </w:r>
      <w:r w:rsidR="00DE4488" w:rsidRPr="00EF7BF5">
        <w:rPr>
          <w:rFonts w:ascii="Verdana" w:hAnsi="Verdana"/>
          <w:sz w:val="18"/>
          <w:szCs w:val="18"/>
        </w:rPr>
        <w:t>/</w:t>
      </w:r>
      <w:r w:rsidR="00DC57C1" w:rsidRPr="00EF7BF5">
        <w:rPr>
          <w:rFonts w:ascii="Verdana" w:hAnsi="Verdana"/>
          <w:sz w:val="18"/>
          <w:szCs w:val="18"/>
        </w:rPr>
        <w:t>25</w:t>
      </w:r>
      <w:r w:rsidR="00DE4488" w:rsidRPr="00EF7BF5">
        <w:rPr>
          <w:rFonts w:ascii="Verdana" w:hAnsi="Verdana"/>
          <w:sz w:val="18"/>
          <w:szCs w:val="18"/>
        </w:rPr>
        <w:t>/</w:t>
      </w:r>
      <w:r w:rsidR="004C43BD" w:rsidRPr="00EF7BF5">
        <w:rPr>
          <w:rFonts w:ascii="Verdana" w:hAnsi="Verdana"/>
          <w:sz w:val="18"/>
          <w:szCs w:val="18"/>
        </w:rPr>
        <w:t xml:space="preserve">30 kg mieszanki </w:t>
      </w:r>
      <w:r w:rsidR="004536E2" w:rsidRPr="00EF7BF5">
        <w:rPr>
          <w:rFonts w:ascii="Verdana" w:hAnsi="Verdana"/>
          <w:sz w:val="18"/>
          <w:szCs w:val="18"/>
        </w:rPr>
        <w:t xml:space="preserve">mineralno-asfaltowej </w:t>
      </w:r>
      <w:r w:rsidR="004C43BD" w:rsidRPr="00EF7BF5">
        <w:rPr>
          <w:rFonts w:ascii="Verdana" w:hAnsi="Verdana"/>
          <w:sz w:val="18"/>
          <w:szCs w:val="18"/>
        </w:rPr>
        <w:t xml:space="preserve">zapewniające zachowanie parametrów fizyko-chemicznych. </w:t>
      </w:r>
      <w:r w:rsidR="00F01153" w:rsidRPr="00EF7BF5">
        <w:rPr>
          <w:rFonts w:ascii="Verdana" w:hAnsi="Verdana"/>
          <w:sz w:val="18"/>
          <w:szCs w:val="18"/>
        </w:rPr>
        <w:t>Podczas</w:t>
      </w:r>
      <w:r w:rsidRPr="00EF7BF5">
        <w:rPr>
          <w:rFonts w:ascii="Verdana" w:hAnsi="Verdana"/>
          <w:sz w:val="18"/>
          <w:szCs w:val="18"/>
        </w:rPr>
        <w:t xml:space="preserve"> załadunku</w:t>
      </w:r>
      <w:r w:rsidR="00C60C99" w:rsidRPr="00EF7BF5">
        <w:rPr>
          <w:rFonts w:ascii="Verdana" w:hAnsi="Verdana"/>
          <w:sz w:val="18"/>
          <w:szCs w:val="18"/>
        </w:rPr>
        <w:t>, transportu</w:t>
      </w:r>
      <w:r w:rsidRPr="00EF7BF5">
        <w:rPr>
          <w:rFonts w:ascii="Verdana" w:hAnsi="Verdana"/>
          <w:sz w:val="18"/>
          <w:szCs w:val="18"/>
        </w:rPr>
        <w:t xml:space="preserve"> i rozładunku </w:t>
      </w:r>
      <w:r w:rsidR="003F6104" w:rsidRPr="00EF7BF5">
        <w:rPr>
          <w:rFonts w:ascii="Verdana" w:hAnsi="Verdana"/>
          <w:sz w:val="18"/>
          <w:szCs w:val="18"/>
        </w:rPr>
        <w:t>należy postępować w </w:t>
      </w:r>
      <w:r w:rsidR="00C60C99" w:rsidRPr="00EF7BF5">
        <w:rPr>
          <w:rFonts w:ascii="Verdana" w:hAnsi="Verdana"/>
          <w:sz w:val="18"/>
          <w:szCs w:val="18"/>
        </w:rPr>
        <w:t>taki sposób</w:t>
      </w:r>
      <w:r w:rsidR="00F01153" w:rsidRPr="00EF7BF5">
        <w:rPr>
          <w:rFonts w:ascii="Verdana" w:hAnsi="Verdana"/>
          <w:sz w:val="18"/>
          <w:szCs w:val="18"/>
        </w:rPr>
        <w:t xml:space="preserve"> aby opakowanie produktu nie uległo uszkodzeniu.</w:t>
      </w:r>
      <w:r w:rsidR="00935BD4" w:rsidRPr="00EF7BF5">
        <w:rPr>
          <w:rFonts w:ascii="Verdana" w:hAnsi="Verdana"/>
          <w:sz w:val="18"/>
          <w:szCs w:val="18"/>
        </w:rPr>
        <w:t xml:space="preserve"> </w:t>
      </w:r>
    </w:p>
    <w:p w14:paraId="51A569A4" w14:textId="51D2A11A" w:rsidR="003018DC" w:rsidRDefault="003018DC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187B4B33" w14:textId="4D009474" w:rsidR="003018DC" w:rsidRDefault="003018DC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2A4C176F" w14:textId="442BC960" w:rsidR="003018DC" w:rsidRDefault="003018DC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5ED94FB9" w14:textId="51D462F8" w:rsidR="003018DC" w:rsidRDefault="003018DC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5BE59A1C" w14:textId="12561218" w:rsidR="003018DC" w:rsidRDefault="003018DC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0B00E81B" w14:textId="3CD50EED" w:rsidR="003018DC" w:rsidRDefault="003018DC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54AA8000" w14:textId="2BFD5B0A" w:rsidR="003018DC" w:rsidRDefault="003018DC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319A5CB6" w14:textId="09E36FF0" w:rsidR="003018DC" w:rsidRDefault="003018DC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7549F80A" w14:textId="77777777" w:rsidR="003018DC" w:rsidRPr="00EF7BF5" w:rsidRDefault="003018DC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159FE0B2" w14:textId="77777777" w:rsidR="00516EFA" w:rsidRPr="00EF7BF5" w:rsidRDefault="00516EFA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317BC576" w14:textId="77777777" w:rsidR="004C43BD" w:rsidRDefault="004C43BD" w:rsidP="003F610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 xml:space="preserve">Miejsce </w:t>
      </w:r>
      <w:r w:rsidR="009C5EA9" w:rsidRPr="00EF7BF5">
        <w:rPr>
          <w:rFonts w:ascii="Verdana" w:hAnsi="Verdana"/>
          <w:b/>
          <w:sz w:val="18"/>
          <w:szCs w:val="18"/>
        </w:rPr>
        <w:t>dostaw oraz ilość</w:t>
      </w:r>
      <w:r w:rsidR="00763B85" w:rsidRPr="00EF7BF5">
        <w:rPr>
          <w:rFonts w:ascii="Verdana" w:hAnsi="Verdana"/>
          <w:b/>
          <w:sz w:val="18"/>
          <w:szCs w:val="18"/>
        </w:rPr>
        <w:t xml:space="preserve"> mieszanki mineralno-asfaltowej</w:t>
      </w:r>
    </w:p>
    <w:p w14:paraId="38446D00" w14:textId="77777777" w:rsidR="002B59C0" w:rsidRPr="002B59C0" w:rsidRDefault="002B59C0" w:rsidP="002B59C0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74530D91" w14:textId="77777777" w:rsidR="007C3CD4" w:rsidRDefault="007329A7" w:rsidP="003F6104">
      <w:pPr>
        <w:pStyle w:val="Akapitzlist"/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Zamówienie należy do</w:t>
      </w:r>
      <w:r w:rsidR="007C3CD4" w:rsidRPr="00EF7BF5">
        <w:rPr>
          <w:rFonts w:ascii="Verdana" w:hAnsi="Verdana"/>
          <w:sz w:val="18"/>
          <w:szCs w:val="18"/>
        </w:rPr>
        <w:t xml:space="preserve">starczyć zgodnie ze zleceniem do poszczególnych </w:t>
      </w:r>
      <w:r w:rsidR="003F6104" w:rsidRPr="00EF7BF5">
        <w:rPr>
          <w:rFonts w:ascii="Verdana" w:hAnsi="Verdana"/>
          <w:sz w:val="18"/>
          <w:szCs w:val="18"/>
        </w:rPr>
        <w:t>Obwodów Drogowych:</w:t>
      </w:r>
    </w:p>
    <w:p w14:paraId="0ACC3E54" w14:textId="77777777" w:rsidR="002B59C0" w:rsidRDefault="002B59C0" w:rsidP="003F6104">
      <w:pPr>
        <w:pStyle w:val="Akapitzlist"/>
        <w:spacing w:after="0"/>
        <w:ind w:left="426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512"/>
        <w:gridCol w:w="1517"/>
        <w:gridCol w:w="1767"/>
      </w:tblGrid>
      <w:tr w:rsidR="00A05C28" w14:paraId="1690E225" w14:textId="77777777" w:rsidTr="00BE3DEB">
        <w:trPr>
          <w:trHeight w:val="42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AC971C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2E14A5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             Miejsce dostawy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09DAC102" w14:textId="6F0C6F4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Ilość w OD</w:t>
            </w: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2B0CA5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Ilość sumaryczna w Rejonie</w:t>
            </w:r>
          </w:p>
        </w:tc>
      </w:tr>
      <w:tr w:rsidR="00A05C28" w14:paraId="71812A72" w14:textId="77777777" w:rsidTr="00BE3DEB">
        <w:trPr>
          <w:trHeight w:val="30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6D030CD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BED259B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14:paraId="43C86BF9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[Mg]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AE2FFED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[Mg]</w:t>
            </w:r>
          </w:p>
        </w:tc>
      </w:tr>
      <w:tr w:rsidR="00A05C28" w14:paraId="1B6B190D" w14:textId="77777777" w:rsidTr="008E78CB">
        <w:trPr>
          <w:trHeight w:val="497"/>
        </w:trPr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D686F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C29CA" w14:textId="4C1D4845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Dostawa mieszanki mineralno-asfaltowej na zimno REJON OLEŚNICA w tym: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BFE74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D7A57" w14:textId="2262E0A1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,0    </w:t>
            </w:r>
          </w:p>
        </w:tc>
      </w:tr>
      <w:tr w:rsidR="00A05C28" w14:paraId="5FD20651" w14:textId="77777777" w:rsidTr="008E78CB">
        <w:trPr>
          <w:trHeight w:val="54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5E8D2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19A21" w14:textId="1056FE5E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Drogowy w Miliczu,                                                                              ul. Szosowa 2, </w:t>
            </w:r>
            <w:r w:rsidR="004666CB"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56-300 Milicz, </w:t>
            </w: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tel.: 71</w:t>
            </w:r>
            <w:r w:rsidR="004666CB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-</w:t>
            </w: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384-15-59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C82B5A8" w14:textId="28C2CE6E" w:rsidR="00A05C28" w:rsidRPr="00EF7BF5" w:rsidRDefault="004666CB" w:rsidP="00A42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A05C28"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,0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FEDC8" w14:textId="50D7D30C" w:rsidR="00A05C28" w:rsidRPr="00EF7BF5" w:rsidRDefault="00A05C28" w:rsidP="00A42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>x</w:t>
            </w:r>
          </w:p>
        </w:tc>
      </w:tr>
      <w:tr w:rsidR="00A05C28" w14:paraId="79569BBD" w14:textId="77777777" w:rsidTr="00E7600C">
        <w:trPr>
          <w:trHeight w:val="69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F2B50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257F9" w14:textId="77777777" w:rsidR="004666CB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Drogowy </w:t>
            </w:r>
            <w:r w:rsidR="004666CB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Gęsia Górka </w:t>
            </w:r>
          </w:p>
          <w:p w14:paraId="4DED9F90" w14:textId="18ABDC04" w:rsidR="00A05C28" w:rsidRPr="00EF7BF5" w:rsidRDefault="004666CB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Sokołowice 110 F</w:t>
            </w:r>
            <w:r w:rsidR="00A05C28"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,</w:t>
            </w: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56-400 Oleśnica</w:t>
            </w:r>
            <w:r w:rsidR="00A05C28"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                                    tel.: </w:t>
            </w:r>
            <w:r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530-176-810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00F28C3" w14:textId="5815BCE8" w:rsidR="00A05C28" w:rsidRPr="00EF7BF5" w:rsidRDefault="00A05C28" w:rsidP="00A42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509B8553" w14:textId="07D6771C" w:rsidR="00A05C28" w:rsidRPr="00EF7BF5" w:rsidRDefault="00A05C28" w:rsidP="00A42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>x</w:t>
            </w:r>
          </w:p>
        </w:tc>
      </w:tr>
      <w:tr w:rsidR="00A05C28" w14:paraId="7C88E086" w14:textId="77777777" w:rsidTr="008E78CB">
        <w:trPr>
          <w:trHeight w:val="7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83E735" w14:textId="77777777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49D497" w14:textId="13923005" w:rsidR="00A05C28" w:rsidRPr="00EF7BF5" w:rsidRDefault="00A05C28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Obwód Drogowy w Polwicy,                                      Polwica 9a,</w:t>
            </w:r>
            <w:r w:rsidR="004666CB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4666CB"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55-216 Domaniów</w:t>
            </w: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                                             tel.:71</w:t>
            </w:r>
            <w:r w:rsidR="004666CB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-</w:t>
            </w: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313-12-86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796D73E7" w14:textId="39402992" w:rsidR="00A05C28" w:rsidRPr="00EF7BF5" w:rsidRDefault="004666CB" w:rsidP="00A42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A05C28"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,0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0456F5" w14:textId="0715EC07" w:rsidR="00A05C28" w:rsidRPr="00EF7BF5" w:rsidRDefault="00A05C28" w:rsidP="00A42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>x</w:t>
            </w:r>
          </w:p>
        </w:tc>
      </w:tr>
    </w:tbl>
    <w:p w14:paraId="1FBE5339" w14:textId="77777777" w:rsidR="002B59C0" w:rsidRDefault="002B59C0" w:rsidP="003F6104">
      <w:pPr>
        <w:pStyle w:val="Akapitzlist"/>
        <w:spacing w:after="0"/>
        <w:ind w:left="426"/>
        <w:jc w:val="both"/>
        <w:rPr>
          <w:rFonts w:ascii="Verdana" w:hAnsi="Verdana"/>
          <w:sz w:val="18"/>
          <w:szCs w:val="18"/>
        </w:rPr>
      </w:pPr>
    </w:p>
    <w:p w14:paraId="7E67C7A5" w14:textId="77777777" w:rsidR="002E66D9" w:rsidRPr="00EF7BF5" w:rsidRDefault="001849AE" w:rsidP="003F6104">
      <w:pPr>
        <w:pStyle w:val="Akapitzlist"/>
        <w:numPr>
          <w:ilvl w:val="0"/>
          <w:numId w:val="3"/>
        </w:numPr>
        <w:spacing w:after="6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Obmiar dostaw</w:t>
      </w:r>
      <w:r w:rsidR="00EA6094" w:rsidRPr="00EF7BF5">
        <w:rPr>
          <w:rFonts w:ascii="Verdana" w:hAnsi="Verdana"/>
          <w:b/>
          <w:sz w:val="18"/>
          <w:szCs w:val="18"/>
        </w:rPr>
        <w:t xml:space="preserve"> i kontrola jakości</w:t>
      </w:r>
    </w:p>
    <w:p w14:paraId="6E62FAA7" w14:textId="2678B60C" w:rsidR="00EA6094" w:rsidRPr="00EF7BF5" w:rsidRDefault="002E66D9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Obmiar polegać będzie na przeliczeniu ilości worków o określonym ciężarze. </w:t>
      </w:r>
      <w:r w:rsidR="001849AE" w:rsidRPr="00EF7BF5">
        <w:rPr>
          <w:rFonts w:ascii="Verdana" w:hAnsi="Verdana"/>
          <w:sz w:val="18"/>
          <w:szCs w:val="18"/>
        </w:rPr>
        <w:t>Jednostka obm</w:t>
      </w:r>
      <w:r w:rsidR="006F1432" w:rsidRPr="00EF7BF5">
        <w:rPr>
          <w:rFonts w:ascii="Verdana" w:hAnsi="Verdana"/>
          <w:sz w:val="18"/>
          <w:szCs w:val="18"/>
        </w:rPr>
        <w:t>iarową jest 1 Mg</w:t>
      </w:r>
      <w:r w:rsidR="001849AE" w:rsidRPr="00EF7BF5">
        <w:rPr>
          <w:rFonts w:ascii="Verdana" w:hAnsi="Verdana"/>
          <w:sz w:val="18"/>
          <w:szCs w:val="18"/>
        </w:rPr>
        <w:t>.</w:t>
      </w:r>
      <w:r w:rsidR="00B175DB">
        <w:rPr>
          <w:rFonts w:ascii="Verdana" w:hAnsi="Verdana"/>
          <w:sz w:val="18"/>
          <w:szCs w:val="18"/>
        </w:rPr>
        <w:t xml:space="preserve"> (1 000 kg)</w:t>
      </w:r>
      <w:r w:rsidR="00CB2A83">
        <w:rPr>
          <w:rFonts w:ascii="Verdana" w:hAnsi="Verdana"/>
          <w:sz w:val="18"/>
          <w:szCs w:val="18"/>
        </w:rPr>
        <w:t>.</w:t>
      </w:r>
      <w:r w:rsidR="001849AE" w:rsidRPr="00EF7BF5">
        <w:rPr>
          <w:rFonts w:ascii="Verdana" w:hAnsi="Verdana"/>
          <w:sz w:val="18"/>
          <w:szCs w:val="18"/>
        </w:rPr>
        <w:t xml:space="preserve"> Nadzór workowanych dostaw z ramienia Zamawiającego sprawować będą Kierownicy Służ</w:t>
      </w:r>
      <w:r w:rsidR="005A4364" w:rsidRPr="00EF7BF5">
        <w:rPr>
          <w:rFonts w:ascii="Verdana" w:hAnsi="Verdana"/>
          <w:sz w:val="18"/>
          <w:szCs w:val="18"/>
        </w:rPr>
        <w:t>b</w:t>
      </w:r>
      <w:r w:rsidR="001849AE" w:rsidRPr="00EF7BF5">
        <w:rPr>
          <w:rFonts w:ascii="Verdana" w:hAnsi="Verdana"/>
          <w:sz w:val="18"/>
          <w:szCs w:val="18"/>
        </w:rPr>
        <w:t>y Liniowej na poszczególnych Obwodach Drogowych.</w:t>
      </w:r>
      <w:r w:rsidR="00EA6094" w:rsidRPr="00EF7BF5">
        <w:rPr>
          <w:rFonts w:ascii="Verdana" w:hAnsi="Verdana"/>
          <w:sz w:val="18"/>
          <w:szCs w:val="18"/>
        </w:rPr>
        <w:t xml:space="preserve"> </w:t>
      </w:r>
      <w:r w:rsidR="000B177A" w:rsidRPr="00EF7BF5">
        <w:rPr>
          <w:rFonts w:ascii="Verdana" w:hAnsi="Verdana"/>
          <w:sz w:val="18"/>
          <w:szCs w:val="18"/>
        </w:rPr>
        <w:t>Kontrola jakości ma na celu sprawdzenie jakości materiałów z wymaganiami niniejszego OPZ.  Do każdej dostawy należy dostarczyć w załączeniu aprobaty techniczne potwierdzające zgodność dostawy  z wymaganiami OPZ (</w:t>
      </w:r>
      <w:r w:rsidR="000B177A" w:rsidRPr="00EF7BF5">
        <w:rPr>
          <w:rFonts w:ascii="Verdana" w:hAnsi="Verdana"/>
          <w:b/>
          <w:bCs/>
          <w:sz w:val="18"/>
          <w:szCs w:val="18"/>
        </w:rPr>
        <w:t xml:space="preserve">kopie winny być poświadczone przez dostawcę „za zgodność </w:t>
      </w:r>
      <w:r w:rsidR="00F070C1" w:rsidRPr="00EF7BF5">
        <w:rPr>
          <w:rFonts w:ascii="Verdana" w:hAnsi="Verdana"/>
          <w:b/>
          <w:bCs/>
          <w:sz w:val="18"/>
          <w:szCs w:val="18"/>
        </w:rPr>
        <w:t xml:space="preserve"> </w:t>
      </w:r>
      <w:r w:rsidR="000B177A" w:rsidRPr="00EF7BF5">
        <w:rPr>
          <w:rFonts w:ascii="Verdana" w:hAnsi="Verdana"/>
          <w:b/>
          <w:bCs/>
          <w:sz w:val="18"/>
          <w:szCs w:val="18"/>
        </w:rPr>
        <w:t>z oryginałem”</w:t>
      </w:r>
      <w:r w:rsidR="000B177A" w:rsidRPr="00EF7BF5">
        <w:rPr>
          <w:rFonts w:ascii="Verdana" w:hAnsi="Verdana"/>
          <w:sz w:val="18"/>
          <w:szCs w:val="18"/>
        </w:rPr>
        <w:t>) oraz oświadczeniem dostawcy, że dotyczą one dostarczanej partii masy.</w:t>
      </w:r>
      <w:r w:rsidR="00EA6094" w:rsidRPr="00EF7BF5">
        <w:rPr>
          <w:rFonts w:ascii="Verdana" w:hAnsi="Verdana"/>
          <w:sz w:val="18"/>
          <w:szCs w:val="18"/>
        </w:rPr>
        <w:t xml:space="preserve"> </w:t>
      </w:r>
    </w:p>
    <w:p w14:paraId="6636C04B" w14:textId="77777777" w:rsidR="000B177A" w:rsidRPr="00EF7BF5" w:rsidRDefault="000B177A" w:rsidP="003F6104">
      <w:pPr>
        <w:spacing w:before="120" w:after="0"/>
        <w:jc w:val="both"/>
        <w:rPr>
          <w:rFonts w:ascii="Verdana" w:hAnsi="Verdana"/>
          <w:sz w:val="18"/>
          <w:szCs w:val="18"/>
        </w:rPr>
      </w:pPr>
    </w:p>
    <w:p w14:paraId="5D7BDF2D" w14:textId="77777777" w:rsidR="00EA6094" w:rsidRPr="00EF7BF5" w:rsidRDefault="001849AE" w:rsidP="003F6104">
      <w:pPr>
        <w:pStyle w:val="Akapitzlist"/>
        <w:numPr>
          <w:ilvl w:val="0"/>
          <w:numId w:val="3"/>
        </w:numPr>
        <w:spacing w:after="6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Odbiór dostaw</w:t>
      </w:r>
      <w:r w:rsidR="002E66D9" w:rsidRPr="00EF7BF5">
        <w:rPr>
          <w:rFonts w:ascii="Verdana" w:hAnsi="Verdana"/>
          <w:b/>
          <w:sz w:val="18"/>
          <w:szCs w:val="18"/>
        </w:rPr>
        <w:t xml:space="preserve"> </w:t>
      </w:r>
    </w:p>
    <w:p w14:paraId="742DAAB2" w14:textId="77777777" w:rsidR="002E66D9" w:rsidRPr="00EF7BF5" w:rsidRDefault="00EA6094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Dostawy uznaje się za wykonane zgo</w:t>
      </w:r>
      <w:r w:rsidR="002252C5" w:rsidRPr="00EF7BF5">
        <w:rPr>
          <w:rFonts w:ascii="Verdana" w:hAnsi="Verdana"/>
          <w:sz w:val="18"/>
          <w:szCs w:val="18"/>
        </w:rPr>
        <w:t>dnie z dokumentacja kontraktową</w:t>
      </w:r>
      <w:r w:rsidRPr="00EF7BF5">
        <w:rPr>
          <w:rFonts w:ascii="Verdana" w:hAnsi="Verdana"/>
          <w:sz w:val="18"/>
          <w:szCs w:val="18"/>
        </w:rPr>
        <w:t>, OPZ</w:t>
      </w:r>
      <w:r w:rsidR="00E03424" w:rsidRPr="00EF7BF5">
        <w:rPr>
          <w:rFonts w:ascii="Verdana" w:hAnsi="Verdana"/>
          <w:sz w:val="18"/>
          <w:szCs w:val="18"/>
        </w:rPr>
        <w:t xml:space="preserve"> i </w:t>
      </w:r>
      <w:r w:rsidR="002252C5" w:rsidRPr="00EF7BF5">
        <w:rPr>
          <w:rFonts w:ascii="Verdana" w:hAnsi="Verdana"/>
          <w:sz w:val="18"/>
          <w:szCs w:val="18"/>
        </w:rPr>
        <w:t>wymaganiami Zamawiającego</w:t>
      </w:r>
      <w:r w:rsidRPr="00EF7BF5">
        <w:rPr>
          <w:rFonts w:ascii="Verdana" w:hAnsi="Verdana"/>
          <w:sz w:val="18"/>
          <w:szCs w:val="18"/>
        </w:rPr>
        <w:t xml:space="preserve">, jeżeli wszystkie </w:t>
      </w:r>
      <w:r w:rsidR="00E03424" w:rsidRPr="00EF7BF5">
        <w:rPr>
          <w:rFonts w:ascii="Verdana" w:hAnsi="Verdana"/>
          <w:sz w:val="18"/>
          <w:szCs w:val="18"/>
        </w:rPr>
        <w:t xml:space="preserve">obmiary i aprobaty techniczne </w:t>
      </w:r>
      <w:r w:rsidRPr="00EF7BF5">
        <w:rPr>
          <w:rFonts w:ascii="Verdana" w:hAnsi="Verdana"/>
          <w:sz w:val="18"/>
          <w:szCs w:val="18"/>
        </w:rPr>
        <w:t xml:space="preserve">dały wyniki pozytywne. </w:t>
      </w:r>
      <w:r w:rsidR="002E66D9" w:rsidRPr="00EF7BF5">
        <w:rPr>
          <w:rFonts w:ascii="Verdana" w:hAnsi="Verdana"/>
          <w:sz w:val="18"/>
          <w:szCs w:val="18"/>
        </w:rPr>
        <w:t xml:space="preserve">Podczas odbioru mieszanki mineralno-asfaltowej </w:t>
      </w:r>
      <w:r w:rsidR="00102C6F" w:rsidRPr="00EF7BF5">
        <w:rPr>
          <w:rFonts w:ascii="Verdana" w:hAnsi="Verdana"/>
          <w:sz w:val="18"/>
          <w:szCs w:val="18"/>
        </w:rPr>
        <w:t xml:space="preserve">na zimno </w:t>
      </w:r>
      <w:r w:rsidR="002E66D9" w:rsidRPr="00EF7BF5">
        <w:rPr>
          <w:rFonts w:ascii="Verdana" w:hAnsi="Verdana"/>
          <w:sz w:val="18"/>
          <w:szCs w:val="18"/>
        </w:rPr>
        <w:t xml:space="preserve">należy sprawdzić na każdym opakowaniu sposób </w:t>
      </w:r>
      <w:r w:rsidR="00293E3C" w:rsidRPr="00EF7BF5">
        <w:rPr>
          <w:rFonts w:ascii="Verdana" w:hAnsi="Verdana"/>
          <w:sz w:val="18"/>
          <w:szCs w:val="18"/>
        </w:rPr>
        <w:t>znakowania wyrobu</w:t>
      </w:r>
      <w:r w:rsidR="00AB0D75" w:rsidRPr="00EF7BF5">
        <w:rPr>
          <w:rFonts w:ascii="Verdana" w:hAnsi="Verdana"/>
          <w:sz w:val="18"/>
          <w:szCs w:val="18"/>
        </w:rPr>
        <w:t xml:space="preserve"> </w:t>
      </w:r>
      <w:r w:rsidR="00293E3C" w:rsidRPr="00EF7BF5">
        <w:rPr>
          <w:rFonts w:ascii="Verdana" w:hAnsi="Verdana"/>
          <w:sz w:val="18"/>
          <w:szCs w:val="18"/>
        </w:rPr>
        <w:t>(pkt. 4.2</w:t>
      </w:r>
      <w:r w:rsidR="00A15251" w:rsidRPr="00EF7BF5">
        <w:rPr>
          <w:rFonts w:ascii="Verdana" w:hAnsi="Verdana"/>
          <w:sz w:val="18"/>
          <w:szCs w:val="18"/>
        </w:rPr>
        <w:t>.)</w:t>
      </w:r>
      <w:r w:rsidRPr="00EF7BF5">
        <w:rPr>
          <w:rFonts w:ascii="Verdana" w:hAnsi="Verdana"/>
          <w:sz w:val="18"/>
          <w:szCs w:val="18"/>
        </w:rPr>
        <w:t xml:space="preserve"> oraz ilość zgodnie z bieżącym zamówie</w:t>
      </w:r>
      <w:r w:rsidR="005067E2" w:rsidRPr="00EF7BF5">
        <w:rPr>
          <w:rFonts w:ascii="Verdana" w:hAnsi="Verdana"/>
          <w:sz w:val="18"/>
          <w:szCs w:val="18"/>
        </w:rPr>
        <w:t>niem na poszczególny Obw</w:t>
      </w:r>
      <w:r w:rsidR="00DE4488" w:rsidRPr="00EF7BF5">
        <w:rPr>
          <w:rFonts w:ascii="Verdana" w:hAnsi="Verdana"/>
          <w:sz w:val="18"/>
          <w:szCs w:val="18"/>
        </w:rPr>
        <w:t>ód</w:t>
      </w:r>
      <w:r w:rsidR="005067E2" w:rsidRPr="00EF7BF5">
        <w:rPr>
          <w:rFonts w:ascii="Verdana" w:hAnsi="Verdana"/>
          <w:sz w:val="18"/>
          <w:szCs w:val="18"/>
        </w:rPr>
        <w:t xml:space="preserve"> D</w:t>
      </w:r>
      <w:r w:rsidRPr="00EF7BF5">
        <w:rPr>
          <w:rFonts w:ascii="Verdana" w:hAnsi="Verdana"/>
          <w:sz w:val="18"/>
          <w:szCs w:val="18"/>
        </w:rPr>
        <w:t>rogowy.</w:t>
      </w:r>
    </w:p>
    <w:p w14:paraId="16FA5757" w14:textId="77777777" w:rsidR="005067E2" w:rsidRPr="00EF7BF5" w:rsidRDefault="005067E2" w:rsidP="003F6104">
      <w:pPr>
        <w:spacing w:before="120" w:after="0"/>
        <w:jc w:val="both"/>
        <w:rPr>
          <w:rFonts w:ascii="Verdana" w:hAnsi="Verdana"/>
          <w:sz w:val="18"/>
          <w:szCs w:val="18"/>
        </w:rPr>
      </w:pPr>
    </w:p>
    <w:p w14:paraId="1CF57502" w14:textId="77777777" w:rsidR="00F01153" w:rsidRPr="00EF7BF5" w:rsidRDefault="00F01153" w:rsidP="003F6104">
      <w:pPr>
        <w:pStyle w:val="Akapitzlist"/>
        <w:numPr>
          <w:ilvl w:val="0"/>
          <w:numId w:val="3"/>
        </w:numPr>
        <w:spacing w:after="12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Wynagrodzenie i podstawa płatności</w:t>
      </w:r>
    </w:p>
    <w:p w14:paraId="0F967D62" w14:textId="7C927A52" w:rsidR="00293E3C" w:rsidRDefault="00F01153" w:rsidP="003F6104">
      <w:pPr>
        <w:spacing w:after="0"/>
        <w:ind w:firstLine="426"/>
        <w:jc w:val="both"/>
        <w:rPr>
          <w:rFonts w:ascii="Verdana" w:hAnsi="Verdana" w:cs="Tahoma"/>
          <w:sz w:val="20"/>
          <w:szCs w:val="20"/>
        </w:rPr>
      </w:pPr>
      <w:r w:rsidRPr="00EF7BF5">
        <w:rPr>
          <w:rFonts w:ascii="Verdana" w:hAnsi="Verdana" w:cs="Tahoma"/>
          <w:sz w:val="18"/>
          <w:szCs w:val="18"/>
        </w:rPr>
        <w:t xml:space="preserve">Dostawca zobowiązuje się dostarczyć </w:t>
      </w:r>
      <w:r w:rsidR="00AB0D75" w:rsidRPr="00EF7BF5">
        <w:rPr>
          <w:rFonts w:ascii="Verdana" w:hAnsi="Verdana" w:cs="Tahoma"/>
          <w:sz w:val="18"/>
          <w:szCs w:val="18"/>
        </w:rPr>
        <w:t xml:space="preserve">i rozładować </w:t>
      </w:r>
      <w:r w:rsidRPr="00EF7BF5">
        <w:rPr>
          <w:rFonts w:ascii="Verdana" w:hAnsi="Verdana" w:cs="Tahoma"/>
          <w:sz w:val="18"/>
          <w:szCs w:val="18"/>
        </w:rPr>
        <w:t xml:space="preserve">przedmiot zamówienia do </w:t>
      </w:r>
      <w:r w:rsidR="00AB0D75" w:rsidRPr="00EF7BF5">
        <w:rPr>
          <w:rFonts w:ascii="Verdana" w:hAnsi="Verdana" w:cs="Tahoma"/>
          <w:sz w:val="18"/>
          <w:szCs w:val="18"/>
        </w:rPr>
        <w:t>właściw</w:t>
      </w:r>
      <w:r w:rsidR="00BB2602">
        <w:rPr>
          <w:rFonts w:ascii="Verdana" w:hAnsi="Verdana" w:cs="Tahoma"/>
          <w:sz w:val="18"/>
          <w:szCs w:val="18"/>
        </w:rPr>
        <w:t>ych</w:t>
      </w:r>
      <w:r w:rsidR="00AB0D75" w:rsidRPr="00EF7BF5">
        <w:rPr>
          <w:rFonts w:ascii="Verdana" w:hAnsi="Verdana" w:cs="Tahoma"/>
          <w:sz w:val="18"/>
          <w:szCs w:val="18"/>
        </w:rPr>
        <w:t xml:space="preserve"> Obwod</w:t>
      </w:r>
      <w:r w:rsidR="00BB2602">
        <w:rPr>
          <w:rFonts w:ascii="Verdana" w:hAnsi="Verdana" w:cs="Tahoma"/>
          <w:sz w:val="18"/>
          <w:szCs w:val="18"/>
        </w:rPr>
        <w:t>ów</w:t>
      </w:r>
      <w:r w:rsidR="00AB0D75" w:rsidRPr="00EF7BF5">
        <w:rPr>
          <w:rFonts w:ascii="Verdana" w:hAnsi="Verdana" w:cs="Tahoma"/>
          <w:sz w:val="18"/>
          <w:szCs w:val="18"/>
        </w:rPr>
        <w:t xml:space="preserve"> Drogow</w:t>
      </w:r>
      <w:r w:rsidR="00BB2602">
        <w:rPr>
          <w:rFonts w:ascii="Verdana" w:hAnsi="Verdana" w:cs="Tahoma"/>
          <w:sz w:val="18"/>
          <w:szCs w:val="18"/>
        </w:rPr>
        <w:t>ych</w:t>
      </w:r>
      <w:r w:rsidR="00AB0D75" w:rsidRPr="00EF7BF5">
        <w:rPr>
          <w:rFonts w:ascii="Verdana" w:hAnsi="Verdana" w:cs="Tahoma"/>
          <w:sz w:val="18"/>
          <w:szCs w:val="18"/>
        </w:rPr>
        <w:t xml:space="preserve"> </w:t>
      </w:r>
      <w:r w:rsidRPr="00EF7BF5">
        <w:rPr>
          <w:rFonts w:ascii="Verdana" w:hAnsi="Verdana" w:cs="Tahoma"/>
          <w:sz w:val="18"/>
          <w:szCs w:val="18"/>
        </w:rPr>
        <w:t xml:space="preserve">na własny koszt. Rozliczenie za odebraną mieszankę </w:t>
      </w:r>
      <w:r w:rsidR="008A7463" w:rsidRPr="00EF7BF5">
        <w:rPr>
          <w:rFonts w:ascii="Verdana" w:hAnsi="Verdana" w:cs="Tahoma"/>
          <w:sz w:val="18"/>
          <w:szCs w:val="18"/>
        </w:rPr>
        <w:t xml:space="preserve">mineralno-asfaltowej </w:t>
      </w:r>
      <w:r w:rsidR="003F6104" w:rsidRPr="00EF7BF5">
        <w:rPr>
          <w:rFonts w:ascii="Verdana" w:hAnsi="Verdana" w:cs="Tahoma"/>
          <w:sz w:val="18"/>
          <w:szCs w:val="18"/>
        </w:rPr>
        <w:t xml:space="preserve">na zimno </w:t>
      </w:r>
      <w:r w:rsidRPr="00EF7BF5">
        <w:rPr>
          <w:rFonts w:ascii="Verdana" w:hAnsi="Verdana" w:cs="Tahoma"/>
          <w:sz w:val="18"/>
          <w:szCs w:val="18"/>
        </w:rPr>
        <w:t xml:space="preserve">następować będzie </w:t>
      </w:r>
      <w:r w:rsidR="00102C6F" w:rsidRPr="00EF7BF5">
        <w:rPr>
          <w:rFonts w:ascii="Verdana" w:hAnsi="Verdana" w:cs="Tahoma"/>
          <w:sz w:val="18"/>
          <w:szCs w:val="18"/>
        </w:rPr>
        <w:t>faktur</w:t>
      </w:r>
      <w:r w:rsidR="00BB2602">
        <w:rPr>
          <w:rFonts w:ascii="Verdana" w:hAnsi="Verdana" w:cs="Tahoma"/>
          <w:sz w:val="18"/>
          <w:szCs w:val="18"/>
        </w:rPr>
        <w:t>ą</w:t>
      </w:r>
      <w:r w:rsidR="00D4102F" w:rsidRPr="00EF7BF5">
        <w:rPr>
          <w:rFonts w:ascii="Verdana" w:hAnsi="Verdana" w:cs="Tahoma"/>
          <w:sz w:val="18"/>
          <w:szCs w:val="18"/>
        </w:rPr>
        <w:t xml:space="preserve">, </w:t>
      </w:r>
      <w:r w:rsidR="00BB2602">
        <w:rPr>
          <w:rFonts w:ascii="Verdana" w:hAnsi="Verdana" w:cs="Tahoma"/>
          <w:sz w:val="18"/>
          <w:szCs w:val="18"/>
        </w:rPr>
        <w:t xml:space="preserve">złożoną </w:t>
      </w:r>
      <w:r w:rsidR="00D4102F" w:rsidRPr="00EF7BF5">
        <w:rPr>
          <w:rFonts w:ascii="Verdana" w:hAnsi="Verdana" w:cs="Tahoma"/>
          <w:sz w:val="18"/>
          <w:szCs w:val="18"/>
        </w:rPr>
        <w:t>do Rejon</w:t>
      </w:r>
      <w:r w:rsidR="00BB2602">
        <w:rPr>
          <w:rFonts w:ascii="Verdana" w:hAnsi="Verdana" w:cs="Tahoma"/>
          <w:sz w:val="18"/>
          <w:szCs w:val="18"/>
        </w:rPr>
        <w:t>u w Oleśnicy</w:t>
      </w:r>
      <w:r w:rsidR="00102C6F" w:rsidRPr="00EF7BF5">
        <w:rPr>
          <w:rFonts w:ascii="Verdana" w:hAnsi="Verdana" w:cs="Tahoma"/>
          <w:sz w:val="18"/>
          <w:szCs w:val="18"/>
        </w:rPr>
        <w:t xml:space="preserve">, </w:t>
      </w:r>
      <w:r w:rsidR="00A15251" w:rsidRPr="00EF7BF5">
        <w:rPr>
          <w:rFonts w:ascii="Verdana" w:hAnsi="Verdana" w:cs="Tahoma"/>
          <w:sz w:val="18"/>
          <w:szCs w:val="18"/>
        </w:rPr>
        <w:t>wystawi</w:t>
      </w:r>
      <w:r w:rsidR="00BB2602">
        <w:rPr>
          <w:rFonts w:ascii="Verdana" w:hAnsi="Verdana" w:cs="Tahoma"/>
          <w:sz w:val="18"/>
          <w:szCs w:val="18"/>
        </w:rPr>
        <w:t>oną</w:t>
      </w:r>
      <w:r w:rsidR="00A15251" w:rsidRPr="00EF7BF5">
        <w:rPr>
          <w:rFonts w:ascii="Verdana" w:hAnsi="Verdana" w:cs="Tahoma"/>
          <w:sz w:val="18"/>
          <w:szCs w:val="18"/>
        </w:rPr>
        <w:t xml:space="preserve"> </w:t>
      </w:r>
      <w:r w:rsidR="009F3495" w:rsidRPr="00EF7BF5">
        <w:rPr>
          <w:rFonts w:ascii="Verdana" w:hAnsi="Verdana" w:cs="Tahoma"/>
          <w:sz w:val="18"/>
          <w:szCs w:val="18"/>
        </w:rPr>
        <w:t xml:space="preserve">przez Dostawcę </w:t>
      </w:r>
      <w:r w:rsidR="00102C6F" w:rsidRPr="00EF7BF5">
        <w:rPr>
          <w:rFonts w:ascii="Verdana" w:hAnsi="Verdana" w:cs="Tahoma"/>
          <w:sz w:val="18"/>
          <w:szCs w:val="18"/>
        </w:rPr>
        <w:t xml:space="preserve">za zlecenie </w:t>
      </w:r>
      <w:r w:rsidR="00AB0D75" w:rsidRPr="00EF7BF5">
        <w:rPr>
          <w:rFonts w:ascii="Verdana" w:hAnsi="Verdana" w:cs="Tahoma"/>
          <w:sz w:val="18"/>
          <w:szCs w:val="18"/>
        </w:rPr>
        <w:t xml:space="preserve">otrzymane </w:t>
      </w:r>
      <w:r w:rsidR="00BB2602">
        <w:rPr>
          <w:rFonts w:ascii="Verdana" w:hAnsi="Verdana" w:cs="Tahoma"/>
          <w:sz w:val="18"/>
          <w:szCs w:val="18"/>
        </w:rPr>
        <w:t xml:space="preserve">z </w:t>
      </w:r>
      <w:r w:rsidR="00A15251" w:rsidRPr="00EF7BF5">
        <w:rPr>
          <w:rFonts w:ascii="Verdana" w:hAnsi="Verdana" w:cs="Tahoma"/>
          <w:sz w:val="18"/>
          <w:szCs w:val="18"/>
        </w:rPr>
        <w:t>Rejon</w:t>
      </w:r>
      <w:r w:rsidR="00AB0D75" w:rsidRPr="00EF7BF5">
        <w:rPr>
          <w:rFonts w:ascii="Verdana" w:hAnsi="Verdana" w:cs="Tahoma"/>
          <w:sz w:val="18"/>
          <w:szCs w:val="18"/>
        </w:rPr>
        <w:t>u</w:t>
      </w:r>
      <w:r w:rsidR="00A15251" w:rsidRPr="00EF7BF5">
        <w:rPr>
          <w:rFonts w:ascii="Verdana" w:hAnsi="Verdana" w:cs="Tahoma"/>
          <w:sz w:val="18"/>
          <w:szCs w:val="18"/>
        </w:rPr>
        <w:t xml:space="preserve">. </w:t>
      </w:r>
      <w:r w:rsidRPr="00EF7BF5">
        <w:rPr>
          <w:rFonts w:ascii="Verdana" w:hAnsi="Verdana" w:cs="Tahoma"/>
          <w:sz w:val="18"/>
          <w:szCs w:val="18"/>
        </w:rPr>
        <w:t>Podstawę wystawi</w:t>
      </w:r>
      <w:r w:rsidR="00BB2602">
        <w:rPr>
          <w:rFonts w:ascii="Verdana" w:hAnsi="Verdana" w:cs="Tahoma"/>
          <w:sz w:val="18"/>
          <w:szCs w:val="18"/>
        </w:rPr>
        <w:t>onej</w:t>
      </w:r>
      <w:r w:rsidRPr="00EF7BF5">
        <w:rPr>
          <w:rFonts w:ascii="Verdana" w:hAnsi="Verdana" w:cs="Tahoma"/>
          <w:sz w:val="18"/>
          <w:szCs w:val="18"/>
        </w:rPr>
        <w:t xml:space="preserve"> faktur</w:t>
      </w:r>
      <w:r w:rsidR="00BB2602">
        <w:rPr>
          <w:rFonts w:ascii="Verdana" w:hAnsi="Verdana" w:cs="Tahoma"/>
          <w:sz w:val="18"/>
          <w:szCs w:val="18"/>
        </w:rPr>
        <w:t>y</w:t>
      </w:r>
      <w:r w:rsidRPr="00EF7BF5">
        <w:rPr>
          <w:rFonts w:ascii="Verdana" w:hAnsi="Verdana" w:cs="Tahoma"/>
          <w:sz w:val="18"/>
          <w:szCs w:val="18"/>
        </w:rPr>
        <w:t xml:space="preserve"> stanowić będą </w:t>
      </w:r>
      <w:r w:rsidR="00102C6F" w:rsidRPr="00EF7BF5">
        <w:rPr>
          <w:rFonts w:ascii="Verdana" w:hAnsi="Verdana" w:cs="Tahoma"/>
          <w:sz w:val="18"/>
          <w:szCs w:val="18"/>
        </w:rPr>
        <w:t xml:space="preserve">protokoły odbioru </w:t>
      </w:r>
      <w:r w:rsidR="00120D00" w:rsidRPr="00EF7BF5">
        <w:rPr>
          <w:rFonts w:ascii="Verdana" w:hAnsi="Verdana" w:cs="Tahoma"/>
          <w:sz w:val="18"/>
          <w:szCs w:val="18"/>
        </w:rPr>
        <w:t xml:space="preserve">(zał. nr 1 do </w:t>
      </w:r>
      <w:r w:rsidR="00904AC1">
        <w:rPr>
          <w:rFonts w:ascii="Verdana" w:hAnsi="Verdana" w:cs="Tahoma"/>
          <w:sz w:val="18"/>
          <w:szCs w:val="18"/>
        </w:rPr>
        <w:t>umowy</w:t>
      </w:r>
      <w:r w:rsidR="00120D00" w:rsidRPr="00EF7BF5">
        <w:rPr>
          <w:rFonts w:ascii="Verdana" w:hAnsi="Verdana" w:cs="Tahoma"/>
          <w:sz w:val="18"/>
          <w:szCs w:val="18"/>
        </w:rPr>
        <w:t xml:space="preserve">) </w:t>
      </w:r>
      <w:r w:rsidR="00102C6F" w:rsidRPr="00EF7BF5">
        <w:rPr>
          <w:rFonts w:ascii="Verdana" w:hAnsi="Verdana" w:cs="Tahoma"/>
          <w:sz w:val="18"/>
          <w:szCs w:val="18"/>
        </w:rPr>
        <w:t>podpisane przez obie strony</w:t>
      </w:r>
      <w:r w:rsidR="009B6E1B" w:rsidRPr="00EF7BF5">
        <w:rPr>
          <w:rFonts w:ascii="Verdana" w:hAnsi="Verdana" w:cs="Tahoma"/>
          <w:sz w:val="18"/>
          <w:szCs w:val="18"/>
        </w:rPr>
        <w:t xml:space="preserve"> oraz</w:t>
      </w:r>
      <w:r w:rsidR="00102C6F" w:rsidRPr="00EF7BF5">
        <w:rPr>
          <w:rFonts w:ascii="Verdana" w:hAnsi="Verdana" w:cs="Tahoma"/>
          <w:sz w:val="18"/>
          <w:szCs w:val="18"/>
        </w:rPr>
        <w:t xml:space="preserve"> </w:t>
      </w:r>
      <w:r w:rsidRPr="00EF7BF5">
        <w:rPr>
          <w:rFonts w:ascii="Verdana" w:hAnsi="Verdana" w:cs="Tahoma"/>
          <w:sz w:val="18"/>
          <w:szCs w:val="18"/>
        </w:rPr>
        <w:t xml:space="preserve">dokumenty WZ potwierdzające realizację zamówienia </w:t>
      </w:r>
      <w:r w:rsidR="009B6E1B" w:rsidRPr="00EF7BF5">
        <w:rPr>
          <w:rFonts w:ascii="Verdana" w:hAnsi="Verdana" w:cs="Tahoma"/>
          <w:sz w:val="18"/>
          <w:szCs w:val="18"/>
        </w:rPr>
        <w:t xml:space="preserve">i </w:t>
      </w:r>
      <w:r w:rsidRPr="00EF7BF5">
        <w:rPr>
          <w:rFonts w:ascii="Verdana" w:hAnsi="Verdana" w:cs="Tahoma"/>
          <w:sz w:val="18"/>
          <w:szCs w:val="18"/>
        </w:rPr>
        <w:t>wskazując</w:t>
      </w:r>
      <w:r w:rsidR="00A15251" w:rsidRPr="00EF7BF5">
        <w:rPr>
          <w:rFonts w:ascii="Verdana" w:hAnsi="Verdana" w:cs="Tahoma"/>
          <w:sz w:val="18"/>
          <w:szCs w:val="18"/>
        </w:rPr>
        <w:t>e iloś</w:t>
      </w:r>
      <w:r w:rsidR="009B6E1B" w:rsidRPr="00EF7BF5">
        <w:rPr>
          <w:rFonts w:ascii="Verdana" w:hAnsi="Verdana" w:cs="Tahoma"/>
          <w:sz w:val="18"/>
          <w:szCs w:val="18"/>
        </w:rPr>
        <w:t>ci</w:t>
      </w:r>
      <w:r w:rsidR="00A15251" w:rsidRPr="00EF7BF5">
        <w:rPr>
          <w:rFonts w:ascii="Verdana" w:hAnsi="Verdana" w:cs="Tahoma"/>
          <w:sz w:val="18"/>
          <w:szCs w:val="18"/>
        </w:rPr>
        <w:t xml:space="preserve"> dostarczonej mieszanki</w:t>
      </w:r>
      <w:r w:rsidR="003F6104" w:rsidRPr="00EF7BF5">
        <w:rPr>
          <w:rFonts w:ascii="Verdana" w:hAnsi="Verdana" w:cs="Tahoma"/>
          <w:sz w:val="18"/>
          <w:szCs w:val="18"/>
        </w:rPr>
        <w:t xml:space="preserve"> min</w:t>
      </w:r>
      <w:r w:rsidR="008A7463" w:rsidRPr="00EF7BF5">
        <w:rPr>
          <w:rFonts w:ascii="Verdana" w:hAnsi="Verdana" w:cs="Tahoma"/>
          <w:sz w:val="18"/>
          <w:szCs w:val="18"/>
        </w:rPr>
        <w:t>e</w:t>
      </w:r>
      <w:r w:rsidR="003F6104" w:rsidRPr="00EF7BF5">
        <w:rPr>
          <w:rFonts w:ascii="Verdana" w:hAnsi="Verdana" w:cs="Tahoma"/>
          <w:sz w:val="18"/>
          <w:szCs w:val="18"/>
        </w:rPr>
        <w:t>ralno-asfaltowej na zimno</w:t>
      </w:r>
      <w:r w:rsidR="00A15251" w:rsidRPr="00AE17D4">
        <w:rPr>
          <w:rFonts w:ascii="Verdana" w:hAnsi="Verdana" w:cs="Tahoma"/>
          <w:sz w:val="20"/>
          <w:szCs w:val="20"/>
        </w:rPr>
        <w:t>.</w:t>
      </w:r>
    </w:p>
    <w:p w14:paraId="1B54E029" w14:textId="61E3FBF0" w:rsidR="008A7463" w:rsidRDefault="008A7463" w:rsidP="003F6104">
      <w:pPr>
        <w:spacing w:after="0"/>
        <w:ind w:firstLine="426"/>
        <w:jc w:val="both"/>
        <w:rPr>
          <w:rFonts w:ascii="Verdana" w:hAnsi="Verdana" w:cs="Tahoma"/>
          <w:sz w:val="20"/>
          <w:szCs w:val="20"/>
        </w:rPr>
      </w:pPr>
    </w:p>
    <w:p w14:paraId="02450B45" w14:textId="2DCE0AD1" w:rsidR="00B8127C" w:rsidRDefault="00B8127C" w:rsidP="003F6104">
      <w:pPr>
        <w:spacing w:after="0"/>
        <w:ind w:firstLine="426"/>
        <w:jc w:val="both"/>
        <w:rPr>
          <w:rFonts w:ascii="Verdana" w:hAnsi="Verdana" w:cs="Tahoma"/>
          <w:sz w:val="20"/>
          <w:szCs w:val="20"/>
        </w:rPr>
      </w:pPr>
    </w:p>
    <w:p w14:paraId="5481C8F9" w14:textId="1207C928" w:rsidR="00B8127C" w:rsidRDefault="00B8127C" w:rsidP="003F6104">
      <w:pPr>
        <w:spacing w:after="0"/>
        <w:ind w:firstLine="426"/>
        <w:jc w:val="both"/>
        <w:rPr>
          <w:rFonts w:ascii="Verdana" w:hAnsi="Verdana" w:cs="Tahoma"/>
          <w:sz w:val="20"/>
          <w:szCs w:val="20"/>
        </w:rPr>
      </w:pPr>
    </w:p>
    <w:p w14:paraId="19604FE3" w14:textId="3133B47F" w:rsidR="00B8127C" w:rsidRDefault="00B8127C" w:rsidP="00B8127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1EE57E59" w14:textId="77777777" w:rsidR="00B8127C" w:rsidRDefault="00B8127C" w:rsidP="00B8127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730CBED2" w14:textId="77777777" w:rsidR="00B8127C" w:rsidRDefault="00B8127C" w:rsidP="00B8127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B017905" w14:textId="77777777" w:rsidR="00B8127C" w:rsidRPr="00EF7BF5" w:rsidRDefault="00B8127C" w:rsidP="00B8127C">
      <w:pPr>
        <w:pStyle w:val="Akapitzlist"/>
        <w:spacing w:after="0"/>
        <w:ind w:left="426"/>
        <w:jc w:val="both"/>
        <w:rPr>
          <w:rFonts w:ascii="Verdana" w:hAnsi="Verdana"/>
          <w:b/>
          <w:sz w:val="18"/>
          <w:szCs w:val="18"/>
        </w:rPr>
      </w:pPr>
    </w:p>
    <w:sectPr w:rsidR="00B8127C" w:rsidRPr="00EF7BF5" w:rsidSect="009B6E1B">
      <w:footerReference w:type="default" r:id="rId8"/>
      <w:pgSz w:w="11906" w:h="16838"/>
      <w:pgMar w:top="851" w:right="849" w:bottom="1276" w:left="1417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84C29" w14:textId="77777777" w:rsidR="009C256A" w:rsidRDefault="009C256A" w:rsidP="001F3357">
      <w:pPr>
        <w:spacing w:after="0" w:line="240" w:lineRule="auto"/>
      </w:pPr>
      <w:r>
        <w:separator/>
      </w:r>
    </w:p>
  </w:endnote>
  <w:endnote w:type="continuationSeparator" w:id="0">
    <w:p w14:paraId="2E70FA34" w14:textId="77777777" w:rsidR="009C256A" w:rsidRDefault="009C256A" w:rsidP="001F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08A42" w14:textId="77777777" w:rsidR="005F05D3" w:rsidRPr="005F05D3" w:rsidRDefault="005F05D3">
    <w:pPr>
      <w:pStyle w:val="Stopka"/>
      <w:jc w:val="right"/>
      <w:rPr>
        <w:rFonts w:ascii="Verdana" w:hAnsi="Verdana"/>
        <w:color w:val="808080"/>
        <w:sz w:val="18"/>
        <w:szCs w:val="18"/>
      </w:rPr>
    </w:pPr>
    <w:r w:rsidRPr="005F05D3">
      <w:rPr>
        <w:rFonts w:ascii="Verdana" w:hAnsi="Verdana"/>
        <w:color w:val="808080"/>
        <w:sz w:val="18"/>
        <w:szCs w:val="18"/>
      </w:rPr>
      <w:t xml:space="preserve">Strona </w: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begin"/>
    </w:r>
    <w:r w:rsidRPr="005F05D3">
      <w:rPr>
        <w:rFonts w:ascii="Verdana" w:hAnsi="Verdana"/>
        <w:b/>
        <w:bCs/>
        <w:color w:val="808080"/>
        <w:sz w:val="18"/>
        <w:szCs w:val="18"/>
      </w:rPr>
      <w:instrText>PAGE</w:instrTex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separate"/>
    </w:r>
    <w:r w:rsidR="00374488">
      <w:rPr>
        <w:rFonts w:ascii="Verdana" w:hAnsi="Verdana"/>
        <w:b/>
        <w:bCs/>
        <w:noProof/>
        <w:color w:val="808080"/>
        <w:sz w:val="18"/>
        <w:szCs w:val="18"/>
      </w:rPr>
      <w:t>4</w: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end"/>
    </w:r>
    <w:r w:rsidRPr="005F05D3">
      <w:rPr>
        <w:rFonts w:ascii="Verdana" w:hAnsi="Verdana"/>
        <w:color w:val="808080"/>
        <w:sz w:val="18"/>
        <w:szCs w:val="18"/>
      </w:rPr>
      <w:t xml:space="preserve"> z </w: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begin"/>
    </w:r>
    <w:r w:rsidRPr="005F05D3">
      <w:rPr>
        <w:rFonts w:ascii="Verdana" w:hAnsi="Verdana"/>
        <w:b/>
        <w:bCs/>
        <w:color w:val="808080"/>
        <w:sz w:val="18"/>
        <w:szCs w:val="18"/>
      </w:rPr>
      <w:instrText>NUMPAGES</w:instrTex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separate"/>
    </w:r>
    <w:r w:rsidR="00374488">
      <w:rPr>
        <w:rFonts w:ascii="Verdana" w:hAnsi="Verdana"/>
        <w:b/>
        <w:bCs/>
        <w:noProof/>
        <w:color w:val="808080"/>
        <w:sz w:val="18"/>
        <w:szCs w:val="18"/>
      </w:rPr>
      <w:t>4</w: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end"/>
    </w:r>
  </w:p>
  <w:p w14:paraId="1F04D76D" w14:textId="77777777" w:rsidR="001F3357" w:rsidRPr="005F05D3" w:rsidRDefault="001F3357">
    <w:pPr>
      <w:pStyle w:val="Stopka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2D467" w14:textId="77777777" w:rsidR="009C256A" w:rsidRDefault="009C256A" w:rsidP="001F3357">
      <w:pPr>
        <w:spacing w:after="0" w:line="240" w:lineRule="auto"/>
      </w:pPr>
      <w:r>
        <w:separator/>
      </w:r>
    </w:p>
  </w:footnote>
  <w:footnote w:type="continuationSeparator" w:id="0">
    <w:p w14:paraId="67C62CFB" w14:textId="77777777" w:rsidR="009C256A" w:rsidRDefault="009C256A" w:rsidP="001F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12E0"/>
    <w:multiLevelType w:val="hybridMultilevel"/>
    <w:tmpl w:val="B3CC4CF8"/>
    <w:lvl w:ilvl="0" w:tplc="701E880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392C1E"/>
    <w:multiLevelType w:val="hybridMultilevel"/>
    <w:tmpl w:val="5BC03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4105F"/>
    <w:multiLevelType w:val="hybridMultilevel"/>
    <w:tmpl w:val="85B04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55065"/>
    <w:multiLevelType w:val="hybridMultilevel"/>
    <w:tmpl w:val="6C9290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2D30"/>
    <w:multiLevelType w:val="hybridMultilevel"/>
    <w:tmpl w:val="83BC4296"/>
    <w:lvl w:ilvl="0" w:tplc="0FA0B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D5661"/>
    <w:multiLevelType w:val="hybridMultilevel"/>
    <w:tmpl w:val="FF2AB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D1DC8"/>
    <w:multiLevelType w:val="hybridMultilevel"/>
    <w:tmpl w:val="67FED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3283"/>
    <w:multiLevelType w:val="hybridMultilevel"/>
    <w:tmpl w:val="C94627B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571AF"/>
    <w:multiLevelType w:val="hybridMultilevel"/>
    <w:tmpl w:val="E850EC9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215A50"/>
    <w:multiLevelType w:val="hybridMultilevel"/>
    <w:tmpl w:val="686A2D60"/>
    <w:lvl w:ilvl="0" w:tplc="C70C8C9A"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1393C39"/>
    <w:multiLevelType w:val="hybridMultilevel"/>
    <w:tmpl w:val="282A24FE"/>
    <w:lvl w:ilvl="0" w:tplc="D892DA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6F1578"/>
    <w:multiLevelType w:val="hybridMultilevel"/>
    <w:tmpl w:val="A5CA9EE8"/>
    <w:lvl w:ilvl="0" w:tplc="D1D435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E6DC4"/>
    <w:multiLevelType w:val="multilevel"/>
    <w:tmpl w:val="6A9EA9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 w15:restartNumberingAfterBreak="0">
    <w:nsid w:val="302E1768"/>
    <w:multiLevelType w:val="hybridMultilevel"/>
    <w:tmpl w:val="2D765A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A2AC4"/>
    <w:multiLevelType w:val="hybridMultilevel"/>
    <w:tmpl w:val="BFEAF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24F30"/>
    <w:multiLevelType w:val="hybridMultilevel"/>
    <w:tmpl w:val="39F27CE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D2C61"/>
    <w:multiLevelType w:val="hybridMultilevel"/>
    <w:tmpl w:val="EB62A8FE"/>
    <w:lvl w:ilvl="0" w:tplc="D1D435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F1730A"/>
    <w:multiLevelType w:val="hybridMultilevel"/>
    <w:tmpl w:val="2432E95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954C2"/>
    <w:multiLevelType w:val="hybridMultilevel"/>
    <w:tmpl w:val="98C06E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4B80531"/>
    <w:multiLevelType w:val="hybridMultilevel"/>
    <w:tmpl w:val="A1F82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92262"/>
    <w:multiLevelType w:val="hybridMultilevel"/>
    <w:tmpl w:val="1360B66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B2DB9"/>
    <w:multiLevelType w:val="hybridMultilevel"/>
    <w:tmpl w:val="045CAA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07A2447"/>
    <w:multiLevelType w:val="hybridMultilevel"/>
    <w:tmpl w:val="CC1CD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B7702"/>
    <w:multiLevelType w:val="multilevel"/>
    <w:tmpl w:val="6A9EA9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4" w15:restartNumberingAfterBreak="0">
    <w:nsid w:val="56DF7EA7"/>
    <w:multiLevelType w:val="hybridMultilevel"/>
    <w:tmpl w:val="5380D1C4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80F083C"/>
    <w:multiLevelType w:val="hybridMultilevel"/>
    <w:tmpl w:val="1018BB6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8690704"/>
    <w:multiLevelType w:val="multilevel"/>
    <w:tmpl w:val="6A9EA9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7" w15:restartNumberingAfterBreak="0">
    <w:nsid w:val="5EF94FFA"/>
    <w:multiLevelType w:val="hybridMultilevel"/>
    <w:tmpl w:val="E4ECEE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66E18"/>
    <w:multiLevelType w:val="hybridMultilevel"/>
    <w:tmpl w:val="1F80D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0D00EC"/>
    <w:multiLevelType w:val="hybridMultilevel"/>
    <w:tmpl w:val="FD8687E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9703ED"/>
    <w:multiLevelType w:val="hybridMultilevel"/>
    <w:tmpl w:val="EEA60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84A1E"/>
    <w:multiLevelType w:val="hybridMultilevel"/>
    <w:tmpl w:val="3894159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C247218"/>
    <w:multiLevelType w:val="hybridMultilevel"/>
    <w:tmpl w:val="7FEE6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3269A"/>
    <w:multiLevelType w:val="multilevel"/>
    <w:tmpl w:val="6A9EA9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4" w15:restartNumberingAfterBreak="0">
    <w:nsid w:val="7DE766B2"/>
    <w:multiLevelType w:val="hybridMultilevel"/>
    <w:tmpl w:val="50CAEAA2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32"/>
  </w:num>
  <w:num w:numId="2">
    <w:abstractNumId w:val="22"/>
  </w:num>
  <w:num w:numId="3">
    <w:abstractNumId w:val="23"/>
  </w:num>
  <w:num w:numId="4">
    <w:abstractNumId w:val="31"/>
  </w:num>
  <w:num w:numId="5">
    <w:abstractNumId w:val="8"/>
  </w:num>
  <w:num w:numId="6">
    <w:abstractNumId w:val="20"/>
  </w:num>
  <w:num w:numId="7">
    <w:abstractNumId w:val="30"/>
  </w:num>
  <w:num w:numId="8">
    <w:abstractNumId w:val="27"/>
  </w:num>
  <w:num w:numId="9">
    <w:abstractNumId w:val="15"/>
  </w:num>
  <w:num w:numId="10">
    <w:abstractNumId w:val="17"/>
  </w:num>
  <w:num w:numId="11">
    <w:abstractNumId w:val="29"/>
  </w:num>
  <w:num w:numId="12">
    <w:abstractNumId w:val="14"/>
  </w:num>
  <w:num w:numId="13">
    <w:abstractNumId w:val="1"/>
  </w:num>
  <w:num w:numId="14">
    <w:abstractNumId w:val="19"/>
  </w:num>
  <w:num w:numId="15">
    <w:abstractNumId w:val="24"/>
  </w:num>
  <w:num w:numId="16">
    <w:abstractNumId w:val="13"/>
  </w:num>
  <w:num w:numId="17">
    <w:abstractNumId w:val="2"/>
  </w:num>
  <w:num w:numId="18">
    <w:abstractNumId w:val="5"/>
  </w:num>
  <w:num w:numId="19">
    <w:abstractNumId w:val="33"/>
  </w:num>
  <w:num w:numId="20">
    <w:abstractNumId w:val="12"/>
  </w:num>
  <w:num w:numId="21">
    <w:abstractNumId w:val="26"/>
  </w:num>
  <w:num w:numId="22">
    <w:abstractNumId w:val="3"/>
  </w:num>
  <w:num w:numId="23">
    <w:abstractNumId w:val="18"/>
  </w:num>
  <w:num w:numId="24">
    <w:abstractNumId w:val="7"/>
  </w:num>
  <w:num w:numId="25">
    <w:abstractNumId w:val="34"/>
  </w:num>
  <w:num w:numId="26">
    <w:abstractNumId w:val="25"/>
  </w:num>
  <w:num w:numId="27">
    <w:abstractNumId w:val="21"/>
  </w:num>
  <w:num w:numId="28">
    <w:abstractNumId w:val="10"/>
  </w:num>
  <w:num w:numId="29">
    <w:abstractNumId w:val="16"/>
  </w:num>
  <w:num w:numId="30">
    <w:abstractNumId w:val="0"/>
  </w:num>
  <w:num w:numId="31">
    <w:abstractNumId w:val="6"/>
  </w:num>
  <w:num w:numId="32">
    <w:abstractNumId w:val="28"/>
  </w:num>
  <w:num w:numId="33">
    <w:abstractNumId w:val="11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2D1"/>
    <w:rsid w:val="000114A8"/>
    <w:rsid w:val="00041575"/>
    <w:rsid w:val="00043CBA"/>
    <w:rsid w:val="000639BB"/>
    <w:rsid w:val="00067C68"/>
    <w:rsid w:val="0008467D"/>
    <w:rsid w:val="000A300B"/>
    <w:rsid w:val="000B177A"/>
    <w:rsid w:val="000C0463"/>
    <w:rsid w:val="000D7C50"/>
    <w:rsid w:val="000D7F5A"/>
    <w:rsid w:val="000F5B91"/>
    <w:rsid w:val="00102C6F"/>
    <w:rsid w:val="00111818"/>
    <w:rsid w:val="001161AB"/>
    <w:rsid w:val="00120D00"/>
    <w:rsid w:val="00125F24"/>
    <w:rsid w:val="0017794C"/>
    <w:rsid w:val="001849AE"/>
    <w:rsid w:val="00193906"/>
    <w:rsid w:val="001A30E9"/>
    <w:rsid w:val="001E7791"/>
    <w:rsid w:val="001E7EFB"/>
    <w:rsid w:val="001F29D0"/>
    <w:rsid w:val="001F3357"/>
    <w:rsid w:val="002252C5"/>
    <w:rsid w:val="002317FD"/>
    <w:rsid w:val="00232C21"/>
    <w:rsid w:val="00244377"/>
    <w:rsid w:val="0025371C"/>
    <w:rsid w:val="0025629E"/>
    <w:rsid w:val="00260DB1"/>
    <w:rsid w:val="00293E3C"/>
    <w:rsid w:val="002A1815"/>
    <w:rsid w:val="002B59C0"/>
    <w:rsid w:val="002D6A75"/>
    <w:rsid w:val="002E66D9"/>
    <w:rsid w:val="003018DC"/>
    <w:rsid w:val="00321CB3"/>
    <w:rsid w:val="003278B8"/>
    <w:rsid w:val="003278CC"/>
    <w:rsid w:val="00337B34"/>
    <w:rsid w:val="003511DF"/>
    <w:rsid w:val="00365B35"/>
    <w:rsid w:val="00370E76"/>
    <w:rsid w:val="00374488"/>
    <w:rsid w:val="00380F78"/>
    <w:rsid w:val="00381D79"/>
    <w:rsid w:val="003B2F7F"/>
    <w:rsid w:val="003E334F"/>
    <w:rsid w:val="003E366B"/>
    <w:rsid w:val="003F6104"/>
    <w:rsid w:val="004242F7"/>
    <w:rsid w:val="0043451C"/>
    <w:rsid w:val="0043507D"/>
    <w:rsid w:val="00442FF8"/>
    <w:rsid w:val="004536E2"/>
    <w:rsid w:val="004666CB"/>
    <w:rsid w:val="004A401A"/>
    <w:rsid w:val="004B6C31"/>
    <w:rsid w:val="004B6D3C"/>
    <w:rsid w:val="004C0EDF"/>
    <w:rsid w:val="004C2A44"/>
    <w:rsid w:val="004C43BD"/>
    <w:rsid w:val="004E2ACB"/>
    <w:rsid w:val="004E39DD"/>
    <w:rsid w:val="004E4E8D"/>
    <w:rsid w:val="004E536E"/>
    <w:rsid w:val="005067E2"/>
    <w:rsid w:val="00516EFA"/>
    <w:rsid w:val="00522FE8"/>
    <w:rsid w:val="00555CBF"/>
    <w:rsid w:val="0056082F"/>
    <w:rsid w:val="005730F1"/>
    <w:rsid w:val="00574817"/>
    <w:rsid w:val="0059102A"/>
    <w:rsid w:val="005A4364"/>
    <w:rsid w:val="005B152A"/>
    <w:rsid w:val="005B578B"/>
    <w:rsid w:val="005C4CF9"/>
    <w:rsid w:val="005C6475"/>
    <w:rsid w:val="005D31C1"/>
    <w:rsid w:val="005F05D3"/>
    <w:rsid w:val="005F6C40"/>
    <w:rsid w:val="00602712"/>
    <w:rsid w:val="00604277"/>
    <w:rsid w:val="0065443B"/>
    <w:rsid w:val="0067770B"/>
    <w:rsid w:val="00681DCA"/>
    <w:rsid w:val="0068398F"/>
    <w:rsid w:val="00684371"/>
    <w:rsid w:val="0068521B"/>
    <w:rsid w:val="006D035F"/>
    <w:rsid w:val="006D25F8"/>
    <w:rsid w:val="006F0E9D"/>
    <w:rsid w:val="006F1432"/>
    <w:rsid w:val="00727F0E"/>
    <w:rsid w:val="007329A7"/>
    <w:rsid w:val="0074494B"/>
    <w:rsid w:val="00763B85"/>
    <w:rsid w:val="007902AB"/>
    <w:rsid w:val="00796C77"/>
    <w:rsid w:val="007A18A2"/>
    <w:rsid w:val="007C3CD4"/>
    <w:rsid w:val="007E4D0E"/>
    <w:rsid w:val="007F7EA0"/>
    <w:rsid w:val="00803DAA"/>
    <w:rsid w:val="008138A7"/>
    <w:rsid w:val="0081677F"/>
    <w:rsid w:val="0082255D"/>
    <w:rsid w:val="008A62D1"/>
    <w:rsid w:val="008A7463"/>
    <w:rsid w:val="008B3CB8"/>
    <w:rsid w:val="008C0E82"/>
    <w:rsid w:val="008E78CB"/>
    <w:rsid w:val="008F5BC5"/>
    <w:rsid w:val="00904AC1"/>
    <w:rsid w:val="00921310"/>
    <w:rsid w:val="00935BD4"/>
    <w:rsid w:val="00936909"/>
    <w:rsid w:val="009714D1"/>
    <w:rsid w:val="009A140C"/>
    <w:rsid w:val="009A47F8"/>
    <w:rsid w:val="009B6E1B"/>
    <w:rsid w:val="009C256A"/>
    <w:rsid w:val="009C5EA9"/>
    <w:rsid w:val="009D54F4"/>
    <w:rsid w:val="009F3495"/>
    <w:rsid w:val="00A02D13"/>
    <w:rsid w:val="00A05C28"/>
    <w:rsid w:val="00A10FC9"/>
    <w:rsid w:val="00A15251"/>
    <w:rsid w:val="00A22FBD"/>
    <w:rsid w:val="00A23A04"/>
    <w:rsid w:val="00A24098"/>
    <w:rsid w:val="00A4252A"/>
    <w:rsid w:val="00A43D10"/>
    <w:rsid w:val="00A55BB2"/>
    <w:rsid w:val="00A60069"/>
    <w:rsid w:val="00A63E18"/>
    <w:rsid w:val="00A6493D"/>
    <w:rsid w:val="00A64AEB"/>
    <w:rsid w:val="00A73647"/>
    <w:rsid w:val="00AB0D75"/>
    <w:rsid w:val="00AB4B0D"/>
    <w:rsid w:val="00AD08AC"/>
    <w:rsid w:val="00AD2215"/>
    <w:rsid w:val="00AD6B32"/>
    <w:rsid w:val="00AE081D"/>
    <w:rsid w:val="00AE17D4"/>
    <w:rsid w:val="00AF69DD"/>
    <w:rsid w:val="00B175DB"/>
    <w:rsid w:val="00B20E00"/>
    <w:rsid w:val="00B441A8"/>
    <w:rsid w:val="00B8127C"/>
    <w:rsid w:val="00B847E6"/>
    <w:rsid w:val="00BA2FEC"/>
    <w:rsid w:val="00BB2602"/>
    <w:rsid w:val="00BB6A65"/>
    <w:rsid w:val="00BD4C9C"/>
    <w:rsid w:val="00BE0E53"/>
    <w:rsid w:val="00C12A29"/>
    <w:rsid w:val="00C22BE7"/>
    <w:rsid w:val="00C24958"/>
    <w:rsid w:val="00C312C9"/>
    <w:rsid w:val="00C33A9B"/>
    <w:rsid w:val="00C5092A"/>
    <w:rsid w:val="00C60C99"/>
    <w:rsid w:val="00CB2A83"/>
    <w:rsid w:val="00CC2096"/>
    <w:rsid w:val="00CC5FC0"/>
    <w:rsid w:val="00D2725C"/>
    <w:rsid w:val="00D27ACB"/>
    <w:rsid w:val="00D4102F"/>
    <w:rsid w:val="00D56815"/>
    <w:rsid w:val="00D57657"/>
    <w:rsid w:val="00D810CF"/>
    <w:rsid w:val="00D931F5"/>
    <w:rsid w:val="00DA1447"/>
    <w:rsid w:val="00DA7556"/>
    <w:rsid w:val="00DB532D"/>
    <w:rsid w:val="00DB7A5A"/>
    <w:rsid w:val="00DC57C1"/>
    <w:rsid w:val="00DD4781"/>
    <w:rsid w:val="00DD679B"/>
    <w:rsid w:val="00DE4488"/>
    <w:rsid w:val="00E03424"/>
    <w:rsid w:val="00E04F87"/>
    <w:rsid w:val="00E21DD6"/>
    <w:rsid w:val="00E23E76"/>
    <w:rsid w:val="00E26253"/>
    <w:rsid w:val="00E41B42"/>
    <w:rsid w:val="00E57AA1"/>
    <w:rsid w:val="00E7009B"/>
    <w:rsid w:val="00E72AA5"/>
    <w:rsid w:val="00E7600C"/>
    <w:rsid w:val="00E76C15"/>
    <w:rsid w:val="00E77880"/>
    <w:rsid w:val="00E833D3"/>
    <w:rsid w:val="00E955B9"/>
    <w:rsid w:val="00EA6094"/>
    <w:rsid w:val="00EC2E74"/>
    <w:rsid w:val="00EE6B3F"/>
    <w:rsid w:val="00EF4FC2"/>
    <w:rsid w:val="00EF7BF5"/>
    <w:rsid w:val="00F01153"/>
    <w:rsid w:val="00F070C1"/>
    <w:rsid w:val="00F32482"/>
    <w:rsid w:val="00F5337C"/>
    <w:rsid w:val="00F60306"/>
    <w:rsid w:val="00F6262B"/>
    <w:rsid w:val="00F81272"/>
    <w:rsid w:val="00F86914"/>
    <w:rsid w:val="00F956B4"/>
    <w:rsid w:val="00FA3FEC"/>
    <w:rsid w:val="00FD440E"/>
    <w:rsid w:val="00FE21DA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DE5FF"/>
  <w15:chartTrackingRefBased/>
  <w15:docId w15:val="{BC2E60B8-71A1-4CAD-8EAD-FF4BCEEF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770B"/>
    <w:pPr>
      <w:ind w:left="720"/>
      <w:contextualSpacing/>
    </w:pPr>
  </w:style>
  <w:style w:type="character" w:customStyle="1" w:styleId="TekstpodstawowyZnak">
    <w:name w:val="Tekst podstawowy Znak"/>
    <w:aliases w:val="a2 Znak,Znak Znak Znak,Znak Znak1,Znak Znak Znak Znak Znak Znak"/>
    <w:link w:val="Tekstpodstawowy"/>
    <w:uiPriority w:val="99"/>
    <w:locked/>
    <w:rsid w:val="00FD440E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unhideWhenUsed/>
    <w:rsid w:val="00FD440E"/>
    <w:pPr>
      <w:spacing w:after="0" w:line="240" w:lineRule="auto"/>
    </w:pPr>
    <w:rPr>
      <w:rFonts w:ascii="Arial" w:hAnsi="Arial" w:cs="Arial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FD440E"/>
  </w:style>
  <w:style w:type="paragraph" w:styleId="Nagwek">
    <w:name w:val="header"/>
    <w:basedOn w:val="Normalny"/>
    <w:link w:val="NagwekZnak"/>
    <w:uiPriority w:val="99"/>
    <w:unhideWhenUsed/>
    <w:rsid w:val="001F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357"/>
  </w:style>
  <w:style w:type="paragraph" w:styleId="Stopka">
    <w:name w:val="footer"/>
    <w:basedOn w:val="Normalny"/>
    <w:link w:val="StopkaZnak"/>
    <w:uiPriority w:val="99"/>
    <w:unhideWhenUsed/>
    <w:rsid w:val="001F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357"/>
  </w:style>
  <w:style w:type="paragraph" w:styleId="Bezodstpw">
    <w:name w:val="No Spacing"/>
    <w:uiPriority w:val="1"/>
    <w:qFormat/>
    <w:rsid w:val="00321CB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610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3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BE3B3-2776-4239-87DB-DBAFB2C13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1252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cp:lastModifiedBy>Szachnowski Andrzej</cp:lastModifiedBy>
  <cp:revision>36</cp:revision>
  <cp:lastPrinted>2018-07-05T10:28:00Z</cp:lastPrinted>
  <dcterms:created xsi:type="dcterms:W3CDTF">2024-01-12T10:43:00Z</dcterms:created>
  <dcterms:modified xsi:type="dcterms:W3CDTF">2025-09-03T07:12:00Z</dcterms:modified>
</cp:coreProperties>
</file>